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F0801" w14:textId="77777777" w:rsidR="00D97345" w:rsidRDefault="00D97345" w:rsidP="00D97345">
      <w:pPr>
        <w:rPr>
          <w:rFonts w:ascii="Arial" w:hAnsi="Arial" w:cs="Arial"/>
          <w:sz w:val="22"/>
          <w:szCs w:val="22"/>
        </w:rPr>
      </w:pPr>
    </w:p>
    <w:p w14:paraId="3C42F038" w14:textId="77777777" w:rsidR="00D97345" w:rsidRDefault="00D97345" w:rsidP="00D97345">
      <w:pPr>
        <w:rPr>
          <w:rFonts w:ascii="Arial" w:hAnsi="Arial" w:cs="Arial"/>
          <w:b/>
          <w:sz w:val="22"/>
          <w:szCs w:val="22"/>
        </w:rPr>
      </w:pPr>
      <w:r>
        <w:rPr>
          <w:rFonts w:ascii="Arial" w:hAnsi="Arial" w:cs="Arial"/>
          <w:b/>
          <w:sz w:val="22"/>
          <w:szCs w:val="22"/>
        </w:rPr>
        <w:t xml:space="preserve">Schoolopdracht 6.1 Waar of niet waar? </w:t>
      </w:r>
    </w:p>
    <w:p w14:paraId="6F0676B9" w14:textId="77777777" w:rsidR="00D97345" w:rsidRDefault="00D97345" w:rsidP="00D97345">
      <w:pPr>
        <w:rPr>
          <w:rFonts w:ascii="Arial" w:hAnsi="Arial" w:cs="Arial"/>
          <w:sz w:val="22"/>
          <w:szCs w:val="22"/>
        </w:rPr>
      </w:pPr>
      <w:r>
        <w:rPr>
          <w:rFonts w:ascii="Arial" w:hAnsi="Arial" w:cs="Arial"/>
          <w:sz w:val="22"/>
          <w:szCs w:val="22"/>
        </w:rPr>
        <w:t xml:space="preserve">Zijn de volgende beweringen over voedingsstoffen waar of niet waar? </w:t>
      </w:r>
    </w:p>
    <w:p w14:paraId="66058400" w14:textId="77777777" w:rsidR="00D97345" w:rsidRDefault="00D97345" w:rsidP="00D97345">
      <w:pPr>
        <w:numPr>
          <w:ilvl w:val="0"/>
          <w:numId w:val="1"/>
        </w:numPr>
        <w:rPr>
          <w:rFonts w:ascii="Arial" w:hAnsi="Arial" w:cs="Arial"/>
          <w:sz w:val="22"/>
          <w:szCs w:val="22"/>
        </w:rPr>
      </w:pPr>
      <w:r>
        <w:rPr>
          <w:rFonts w:ascii="Arial" w:hAnsi="Arial" w:cs="Arial"/>
          <w:sz w:val="22"/>
          <w:szCs w:val="22"/>
        </w:rPr>
        <w:t xml:space="preserve">Door onderzoek en ervaring weet men precies welke voedingsstoffen een bepaald gewas nodig heeft. </w:t>
      </w:r>
    </w:p>
    <w:p w14:paraId="7CA5EA4F" w14:textId="77777777" w:rsidR="00D97345" w:rsidRDefault="00D97345" w:rsidP="00D97345">
      <w:pPr>
        <w:numPr>
          <w:ilvl w:val="0"/>
          <w:numId w:val="1"/>
        </w:numPr>
        <w:rPr>
          <w:rFonts w:ascii="Arial" w:hAnsi="Arial" w:cs="Arial"/>
          <w:sz w:val="22"/>
          <w:szCs w:val="22"/>
        </w:rPr>
      </w:pPr>
      <w:r>
        <w:rPr>
          <w:rFonts w:ascii="Arial" w:hAnsi="Arial" w:cs="Arial"/>
          <w:sz w:val="22"/>
          <w:szCs w:val="22"/>
        </w:rPr>
        <w:t xml:space="preserve">Een gewas heeft gedurende zijn leven altijd voedingsstoffen nodig in dezelfde verhouding. </w:t>
      </w:r>
    </w:p>
    <w:p w14:paraId="041AD1A3" w14:textId="77777777" w:rsidR="00D97345" w:rsidRDefault="00D97345" w:rsidP="00D97345">
      <w:pPr>
        <w:numPr>
          <w:ilvl w:val="0"/>
          <w:numId w:val="1"/>
        </w:numPr>
        <w:rPr>
          <w:rFonts w:ascii="Arial" w:hAnsi="Arial" w:cs="Arial"/>
          <w:sz w:val="22"/>
          <w:szCs w:val="22"/>
        </w:rPr>
      </w:pPr>
      <w:r>
        <w:rPr>
          <w:rFonts w:ascii="Arial" w:hAnsi="Arial" w:cs="Arial"/>
          <w:sz w:val="22"/>
          <w:szCs w:val="22"/>
        </w:rPr>
        <w:t xml:space="preserve">Een standaardvoedingsoplossing is een menu voor een bepaald gewas waar men zeker niet van af mag wijken . </w:t>
      </w:r>
    </w:p>
    <w:p w14:paraId="13E9144A" w14:textId="77777777" w:rsidR="00D97345" w:rsidRDefault="00D97345" w:rsidP="00D97345">
      <w:pPr>
        <w:numPr>
          <w:ilvl w:val="0"/>
          <w:numId w:val="1"/>
        </w:numPr>
        <w:rPr>
          <w:rFonts w:ascii="Arial" w:hAnsi="Arial" w:cs="Arial"/>
          <w:sz w:val="22"/>
          <w:szCs w:val="22"/>
        </w:rPr>
      </w:pPr>
      <w:r>
        <w:rPr>
          <w:rFonts w:ascii="Arial" w:hAnsi="Arial" w:cs="Arial"/>
          <w:sz w:val="22"/>
          <w:szCs w:val="22"/>
        </w:rPr>
        <w:t xml:space="preserve">De standaardvoedingsoplossing wordt aangegeven in millimol/l voor de hoofdelementen en in micromol/l voor de spoorelementen. </w:t>
      </w:r>
    </w:p>
    <w:p w14:paraId="6FBC0597" w14:textId="77777777" w:rsidR="00D97345" w:rsidRDefault="00D97345" w:rsidP="00D97345">
      <w:pPr>
        <w:numPr>
          <w:ilvl w:val="0"/>
          <w:numId w:val="1"/>
        </w:numPr>
        <w:rPr>
          <w:rFonts w:ascii="Arial" w:hAnsi="Arial" w:cs="Arial"/>
          <w:sz w:val="22"/>
          <w:szCs w:val="22"/>
        </w:rPr>
      </w:pPr>
      <w:r>
        <w:rPr>
          <w:rFonts w:ascii="Arial" w:hAnsi="Arial" w:cs="Arial"/>
          <w:sz w:val="22"/>
          <w:szCs w:val="22"/>
        </w:rPr>
        <w:t xml:space="preserve">Met de termen mol, millimol of micromol wordt een bepaald aantal voedingsionen bedoeld. </w:t>
      </w:r>
    </w:p>
    <w:p w14:paraId="1B2F603A" w14:textId="77777777" w:rsidR="00D97345" w:rsidRDefault="00D97345" w:rsidP="00D97345">
      <w:pPr>
        <w:rPr>
          <w:rFonts w:ascii="Arial" w:hAnsi="Arial" w:cs="Arial"/>
          <w:sz w:val="22"/>
          <w:szCs w:val="22"/>
        </w:rPr>
      </w:pPr>
    </w:p>
    <w:p w14:paraId="038B59FB" w14:textId="77777777" w:rsidR="00D97345" w:rsidRDefault="00D97345" w:rsidP="00D97345">
      <w:pPr>
        <w:rPr>
          <w:rFonts w:ascii="Arial" w:hAnsi="Arial" w:cs="Arial"/>
          <w:b/>
          <w:sz w:val="22"/>
          <w:szCs w:val="22"/>
        </w:rPr>
      </w:pPr>
      <w:r>
        <w:rPr>
          <w:rFonts w:ascii="Arial" w:hAnsi="Arial" w:cs="Arial"/>
          <w:b/>
          <w:sz w:val="22"/>
          <w:szCs w:val="22"/>
        </w:rPr>
        <w:t xml:space="preserve">Schoolopdracht 6.2 Bereken het </w:t>
      </w:r>
      <w:proofErr w:type="spellStart"/>
      <w:r>
        <w:rPr>
          <w:rFonts w:ascii="Arial" w:hAnsi="Arial" w:cs="Arial"/>
          <w:b/>
          <w:sz w:val="22"/>
          <w:szCs w:val="22"/>
        </w:rPr>
        <w:t>molgewicht</w:t>
      </w:r>
      <w:proofErr w:type="spellEnd"/>
      <w:r>
        <w:rPr>
          <w:rFonts w:ascii="Arial" w:hAnsi="Arial" w:cs="Arial"/>
          <w:b/>
          <w:sz w:val="22"/>
          <w:szCs w:val="22"/>
        </w:rPr>
        <w:t xml:space="preserve"> van zouten </w:t>
      </w:r>
    </w:p>
    <w:p w14:paraId="14079B8C" w14:textId="77777777" w:rsidR="00D97345" w:rsidRDefault="00D97345" w:rsidP="00D97345">
      <w:pPr>
        <w:rPr>
          <w:rFonts w:ascii="Arial" w:hAnsi="Arial" w:cs="Arial"/>
          <w:sz w:val="22"/>
          <w:szCs w:val="22"/>
        </w:rPr>
      </w:pPr>
      <w:r>
        <w:rPr>
          <w:rFonts w:ascii="Arial" w:hAnsi="Arial" w:cs="Arial"/>
          <w:sz w:val="22"/>
          <w:szCs w:val="22"/>
        </w:rPr>
        <w:t xml:space="preserve">De formule en het </w:t>
      </w:r>
      <w:proofErr w:type="spellStart"/>
      <w:r>
        <w:rPr>
          <w:rFonts w:ascii="Arial" w:hAnsi="Arial" w:cs="Arial"/>
          <w:sz w:val="22"/>
          <w:szCs w:val="22"/>
        </w:rPr>
        <w:t>molgewicht</w:t>
      </w:r>
      <w:proofErr w:type="spellEnd"/>
      <w:r>
        <w:rPr>
          <w:rFonts w:ascii="Arial" w:hAnsi="Arial" w:cs="Arial"/>
          <w:sz w:val="22"/>
          <w:szCs w:val="22"/>
        </w:rPr>
        <w:t xml:space="preserve"> zijn gegeven. Geef van elk zout de berekening hoe je aan het </w:t>
      </w:r>
      <w:proofErr w:type="spellStart"/>
      <w:r>
        <w:rPr>
          <w:rFonts w:ascii="Arial" w:hAnsi="Arial" w:cs="Arial"/>
          <w:sz w:val="22"/>
          <w:szCs w:val="22"/>
        </w:rPr>
        <w:t>molgewicht</w:t>
      </w:r>
      <w:proofErr w:type="spellEnd"/>
      <w:r>
        <w:rPr>
          <w:rFonts w:ascii="Arial" w:hAnsi="Arial" w:cs="Arial"/>
          <w:sz w:val="22"/>
          <w:szCs w:val="22"/>
        </w:rPr>
        <w:t xml:space="preserve"> komt. Gebruik hiervoor figuur 6.6 </w:t>
      </w:r>
    </w:p>
    <w:p w14:paraId="02E70788" w14:textId="77777777" w:rsidR="00D97345" w:rsidRDefault="00D97345" w:rsidP="00D97345">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D97345" w14:paraId="6CCC3487" w14:textId="77777777" w:rsidTr="00D97345">
        <w:tc>
          <w:tcPr>
            <w:tcW w:w="6660" w:type="dxa"/>
            <w:tcBorders>
              <w:top w:val="single" w:sz="4" w:space="0" w:color="auto"/>
              <w:left w:val="single" w:sz="4" w:space="0" w:color="auto"/>
              <w:bottom w:val="single" w:sz="4" w:space="0" w:color="auto"/>
              <w:right w:val="single" w:sz="4" w:space="0" w:color="auto"/>
            </w:tcBorders>
            <w:hideMark/>
          </w:tcPr>
          <w:p w14:paraId="74188C53"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rPr>
                <w:rFonts w:ascii="Arial" w:hAnsi="Arial" w:cs="Arial"/>
                <w:sz w:val="22"/>
                <w:szCs w:val="22"/>
              </w:rPr>
            </w:pPr>
            <w:r>
              <w:rPr>
                <w:rFonts w:ascii="Arial" w:hAnsi="Arial" w:cs="Arial"/>
                <w:sz w:val="22"/>
                <w:szCs w:val="22"/>
              </w:rPr>
              <w:t>In de komende schoolopdrachten wordt de formule Ca(NO</w:t>
            </w:r>
            <w:r>
              <w:rPr>
                <w:rFonts w:ascii="Arial" w:hAnsi="Arial" w:cs="Arial"/>
                <w:sz w:val="22"/>
                <w:szCs w:val="22"/>
                <w:vertAlign w:val="subscript"/>
              </w:rPr>
              <w:t>3</w:t>
            </w:r>
            <w:r>
              <w:rPr>
                <w:rFonts w:ascii="Arial" w:hAnsi="Arial" w:cs="Arial"/>
                <w:sz w:val="22"/>
                <w:szCs w:val="22"/>
              </w:rPr>
              <w:t>)</w:t>
            </w:r>
            <w:r>
              <w:rPr>
                <w:rFonts w:ascii="Arial" w:hAnsi="Arial" w:cs="Arial"/>
                <w:sz w:val="22"/>
                <w:szCs w:val="22"/>
                <w:vertAlign w:val="subscript"/>
              </w:rPr>
              <w:t>2</w:t>
            </w:r>
            <w:r>
              <w:rPr>
                <w:rFonts w:ascii="Arial" w:hAnsi="Arial" w:cs="Arial"/>
                <w:sz w:val="22"/>
                <w:szCs w:val="22"/>
              </w:rPr>
              <w:t xml:space="preserve"> gebruikt in plaats van de formule </w:t>
            </w:r>
            <w:r>
              <w:rPr>
                <w:rFonts w:ascii="Arial" w:hAnsi="Arial" w:cs="Arial"/>
                <w:sz w:val="20"/>
                <w:szCs w:val="20"/>
              </w:rPr>
              <w:t>5[Ca(NO</w:t>
            </w:r>
            <w:r>
              <w:rPr>
                <w:rFonts w:ascii="Arial" w:hAnsi="Arial" w:cs="Arial"/>
                <w:sz w:val="20"/>
                <w:szCs w:val="20"/>
                <w:vertAlign w:val="subscript"/>
              </w:rPr>
              <w:t>3</w:t>
            </w:r>
            <w:r>
              <w:rPr>
                <w:rFonts w:ascii="Arial" w:hAnsi="Arial" w:cs="Arial"/>
                <w:sz w:val="20"/>
                <w:szCs w:val="20"/>
              </w:rPr>
              <w:t>)</w:t>
            </w:r>
            <w:r>
              <w:rPr>
                <w:rFonts w:ascii="Arial" w:hAnsi="Arial" w:cs="Arial"/>
                <w:sz w:val="20"/>
                <w:szCs w:val="20"/>
                <w:vertAlign w:val="subscript"/>
              </w:rPr>
              <w:t>2</w:t>
            </w:r>
            <w:r>
              <w:rPr>
                <w:rFonts w:ascii="Arial" w:hAnsi="Arial" w:cs="Arial"/>
                <w:sz w:val="20"/>
                <w:szCs w:val="20"/>
              </w:rPr>
              <w:t xml:space="preserve"> 2H</w:t>
            </w:r>
            <w:r>
              <w:rPr>
                <w:rFonts w:ascii="Arial" w:hAnsi="Arial" w:cs="Arial"/>
                <w:sz w:val="20"/>
                <w:szCs w:val="20"/>
                <w:vertAlign w:val="subscript"/>
              </w:rPr>
              <w:t>2</w:t>
            </w:r>
            <w:r>
              <w:rPr>
                <w:rFonts w:ascii="Arial" w:hAnsi="Arial" w:cs="Arial"/>
                <w:sz w:val="20"/>
                <w:szCs w:val="20"/>
              </w:rPr>
              <w:t>O]NH</w:t>
            </w:r>
            <w:r>
              <w:rPr>
                <w:rFonts w:ascii="Arial" w:hAnsi="Arial" w:cs="Arial"/>
                <w:sz w:val="20"/>
                <w:szCs w:val="20"/>
                <w:vertAlign w:val="subscript"/>
              </w:rPr>
              <w:t>4</w:t>
            </w:r>
            <w:r>
              <w:rPr>
                <w:rFonts w:ascii="Arial" w:hAnsi="Arial" w:cs="Arial"/>
                <w:sz w:val="20"/>
                <w:szCs w:val="20"/>
              </w:rPr>
              <w:t>NO</w:t>
            </w:r>
            <w:r>
              <w:rPr>
                <w:rFonts w:ascii="Arial" w:hAnsi="Arial" w:cs="Arial"/>
                <w:sz w:val="20"/>
                <w:szCs w:val="20"/>
                <w:vertAlign w:val="subscript"/>
              </w:rPr>
              <w:t>3</w:t>
            </w:r>
            <w:r>
              <w:rPr>
                <w:rFonts w:ascii="Arial" w:hAnsi="Arial" w:cs="Arial"/>
                <w:sz w:val="20"/>
                <w:szCs w:val="20"/>
              </w:rPr>
              <w:t xml:space="preserve"> </w:t>
            </w:r>
            <w:r>
              <w:rPr>
                <w:rFonts w:ascii="Arial" w:hAnsi="Arial" w:cs="Arial"/>
                <w:sz w:val="22"/>
                <w:szCs w:val="22"/>
              </w:rPr>
              <w:t>. Dat is om het rekenwerk te vereenvoudigen</w:t>
            </w:r>
          </w:p>
        </w:tc>
      </w:tr>
    </w:tbl>
    <w:p w14:paraId="710810DB" w14:textId="77777777" w:rsidR="00D97345" w:rsidRDefault="00D97345" w:rsidP="00D97345">
      <w:pPr>
        <w:rPr>
          <w:rFonts w:ascii="Arial" w:hAnsi="Arial" w:cs="Arial"/>
          <w:sz w:val="22"/>
          <w:szCs w:val="22"/>
        </w:rPr>
      </w:pPr>
    </w:p>
    <w:p w14:paraId="5D7B9E76" w14:textId="77777777" w:rsidR="00D97345" w:rsidRDefault="00D97345" w:rsidP="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rPr>
          <w:rFonts w:ascii="Arial" w:hAnsi="Arial" w:cs="Arial"/>
          <w:sz w:val="22"/>
          <w:szCs w:val="22"/>
        </w:rPr>
      </w:pPr>
    </w:p>
    <w:tbl>
      <w:tblPr>
        <w:tblW w:w="0" w:type="auto"/>
        <w:tblInd w:w="516" w:type="dxa"/>
        <w:tblLayout w:type="fixed"/>
        <w:tblCellMar>
          <w:left w:w="120" w:type="dxa"/>
          <w:right w:w="120" w:type="dxa"/>
        </w:tblCellMar>
        <w:tblLook w:val="04A0" w:firstRow="1" w:lastRow="0" w:firstColumn="1" w:lastColumn="0" w:noHBand="0" w:noVBand="1"/>
      </w:tblPr>
      <w:tblGrid>
        <w:gridCol w:w="1474"/>
        <w:gridCol w:w="4862"/>
        <w:gridCol w:w="1683"/>
      </w:tblGrid>
      <w:tr w:rsidR="00D97345" w14:paraId="5CE586CF" w14:textId="77777777" w:rsidTr="00D97345">
        <w:tc>
          <w:tcPr>
            <w:tcW w:w="1474" w:type="dxa"/>
            <w:tcBorders>
              <w:top w:val="single" w:sz="8" w:space="0" w:color="000000"/>
              <w:left w:val="nil"/>
              <w:bottom w:val="single" w:sz="8" w:space="0" w:color="000000"/>
              <w:right w:val="single" w:sz="8" w:space="0" w:color="000000"/>
            </w:tcBorders>
          </w:tcPr>
          <w:p w14:paraId="6A7B0D46" w14:textId="77777777" w:rsidR="00D97345" w:rsidRDefault="00D97345">
            <w:pPr>
              <w:spacing w:line="120" w:lineRule="exact"/>
              <w:rPr>
                <w:rFonts w:ascii="Arial" w:hAnsi="Arial" w:cs="Arial"/>
                <w:b/>
                <w:sz w:val="22"/>
                <w:szCs w:val="22"/>
              </w:rPr>
            </w:pPr>
          </w:p>
          <w:p w14:paraId="0DB932AA"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b/>
                <w:sz w:val="22"/>
                <w:szCs w:val="22"/>
              </w:rPr>
            </w:pPr>
            <w:r>
              <w:rPr>
                <w:rFonts w:ascii="Arial" w:hAnsi="Arial" w:cs="Arial"/>
                <w:b/>
                <w:sz w:val="22"/>
                <w:szCs w:val="22"/>
              </w:rPr>
              <w:t>Formule</w:t>
            </w:r>
          </w:p>
        </w:tc>
        <w:tc>
          <w:tcPr>
            <w:tcW w:w="4862" w:type="dxa"/>
            <w:tcBorders>
              <w:top w:val="single" w:sz="8" w:space="0" w:color="000000"/>
              <w:left w:val="single" w:sz="8" w:space="0" w:color="000000"/>
              <w:bottom w:val="single" w:sz="8" w:space="0" w:color="000000"/>
              <w:right w:val="single" w:sz="8" w:space="0" w:color="000000"/>
            </w:tcBorders>
          </w:tcPr>
          <w:p w14:paraId="14D95D61" w14:textId="77777777" w:rsidR="00D97345" w:rsidRDefault="00D97345">
            <w:pPr>
              <w:spacing w:line="120" w:lineRule="exact"/>
              <w:rPr>
                <w:rFonts w:ascii="Arial" w:hAnsi="Arial" w:cs="Arial"/>
                <w:b/>
                <w:sz w:val="22"/>
                <w:szCs w:val="22"/>
              </w:rPr>
            </w:pPr>
          </w:p>
          <w:p w14:paraId="71E01FDC"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b/>
                <w:sz w:val="22"/>
                <w:szCs w:val="22"/>
              </w:rPr>
            </w:pPr>
            <w:r>
              <w:rPr>
                <w:rFonts w:ascii="Arial" w:hAnsi="Arial" w:cs="Arial"/>
                <w:b/>
                <w:sz w:val="22"/>
                <w:szCs w:val="22"/>
              </w:rPr>
              <w:t>Berekening</w:t>
            </w:r>
          </w:p>
        </w:tc>
        <w:tc>
          <w:tcPr>
            <w:tcW w:w="1683" w:type="dxa"/>
            <w:tcBorders>
              <w:top w:val="single" w:sz="8" w:space="0" w:color="000000"/>
              <w:left w:val="single" w:sz="8" w:space="0" w:color="000000"/>
              <w:bottom w:val="single" w:sz="8" w:space="0" w:color="000000"/>
              <w:right w:val="nil"/>
            </w:tcBorders>
          </w:tcPr>
          <w:p w14:paraId="3E334205" w14:textId="77777777" w:rsidR="00D97345" w:rsidRDefault="00D97345">
            <w:pPr>
              <w:spacing w:line="120" w:lineRule="exact"/>
              <w:jc w:val="center"/>
              <w:rPr>
                <w:rFonts w:ascii="Arial" w:hAnsi="Arial" w:cs="Arial"/>
                <w:b/>
                <w:sz w:val="22"/>
                <w:szCs w:val="22"/>
              </w:rPr>
            </w:pPr>
          </w:p>
          <w:p w14:paraId="4F788079"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b/>
                <w:sz w:val="22"/>
                <w:szCs w:val="22"/>
              </w:rPr>
            </w:pPr>
            <w:proofErr w:type="spellStart"/>
            <w:r>
              <w:rPr>
                <w:rFonts w:ascii="Arial" w:hAnsi="Arial" w:cs="Arial"/>
                <w:b/>
                <w:sz w:val="22"/>
                <w:szCs w:val="22"/>
              </w:rPr>
              <w:t>Molgewicht</w:t>
            </w:r>
            <w:proofErr w:type="spellEnd"/>
          </w:p>
        </w:tc>
      </w:tr>
      <w:tr w:rsidR="00D97345" w14:paraId="5284689E" w14:textId="77777777" w:rsidTr="00D97345">
        <w:tc>
          <w:tcPr>
            <w:tcW w:w="1474" w:type="dxa"/>
            <w:tcBorders>
              <w:top w:val="single" w:sz="8" w:space="0" w:color="000000"/>
              <w:left w:val="nil"/>
              <w:bottom w:val="single" w:sz="8" w:space="0" w:color="000000"/>
              <w:right w:val="single" w:sz="8" w:space="0" w:color="000000"/>
            </w:tcBorders>
          </w:tcPr>
          <w:p w14:paraId="6C719FC5" w14:textId="77777777" w:rsidR="00D97345" w:rsidRDefault="00D97345">
            <w:pPr>
              <w:spacing w:line="120" w:lineRule="exact"/>
              <w:rPr>
                <w:rFonts w:ascii="Arial" w:hAnsi="Arial" w:cs="Arial"/>
                <w:sz w:val="22"/>
                <w:szCs w:val="22"/>
              </w:rPr>
            </w:pPr>
          </w:p>
          <w:p w14:paraId="5E0B29F9"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KNO</w:t>
            </w:r>
            <w:r>
              <w:rPr>
                <w:rFonts w:ascii="Arial" w:hAnsi="Arial" w:cs="Arial"/>
                <w:sz w:val="22"/>
                <w:szCs w:val="22"/>
                <w:vertAlign w:val="subscript"/>
              </w:rPr>
              <w:t>3</w:t>
            </w:r>
          </w:p>
        </w:tc>
        <w:tc>
          <w:tcPr>
            <w:tcW w:w="4862" w:type="dxa"/>
            <w:tcBorders>
              <w:top w:val="single" w:sz="8" w:space="0" w:color="000000"/>
              <w:left w:val="single" w:sz="8" w:space="0" w:color="000000"/>
              <w:bottom w:val="single" w:sz="8" w:space="0" w:color="000000"/>
              <w:right w:val="single" w:sz="8" w:space="0" w:color="000000"/>
            </w:tcBorders>
          </w:tcPr>
          <w:p w14:paraId="6D561464" w14:textId="77777777" w:rsidR="00D97345" w:rsidRDefault="00D97345">
            <w:pPr>
              <w:spacing w:line="120" w:lineRule="exact"/>
              <w:rPr>
                <w:rFonts w:ascii="Arial" w:hAnsi="Arial" w:cs="Arial"/>
                <w:sz w:val="22"/>
                <w:szCs w:val="22"/>
              </w:rPr>
            </w:pPr>
          </w:p>
          <w:p w14:paraId="1A591F7D"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6819CC42" w14:textId="77777777" w:rsidR="00D97345" w:rsidRDefault="00D97345">
            <w:pPr>
              <w:spacing w:line="120" w:lineRule="exact"/>
              <w:jc w:val="center"/>
              <w:rPr>
                <w:rFonts w:ascii="Arial" w:hAnsi="Arial" w:cs="Arial"/>
                <w:sz w:val="22"/>
                <w:szCs w:val="22"/>
              </w:rPr>
            </w:pPr>
          </w:p>
          <w:p w14:paraId="40BDF59D"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101</w:t>
            </w:r>
          </w:p>
        </w:tc>
      </w:tr>
      <w:tr w:rsidR="00D97345" w14:paraId="2C831FDD" w14:textId="77777777" w:rsidTr="00D97345">
        <w:tc>
          <w:tcPr>
            <w:tcW w:w="1474" w:type="dxa"/>
            <w:tcBorders>
              <w:top w:val="single" w:sz="8" w:space="0" w:color="000000"/>
              <w:left w:val="nil"/>
              <w:bottom w:val="single" w:sz="8" w:space="0" w:color="000000"/>
              <w:right w:val="single" w:sz="8" w:space="0" w:color="000000"/>
            </w:tcBorders>
          </w:tcPr>
          <w:p w14:paraId="3CAE5468" w14:textId="77777777" w:rsidR="00D97345" w:rsidRDefault="00D97345">
            <w:pPr>
              <w:spacing w:line="120" w:lineRule="exact"/>
              <w:rPr>
                <w:rFonts w:ascii="Arial" w:hAnsi="Arial" w:cs="Arial"/>
                <w:sz w:val="22"/>
                <w:szCs w:val="22"/>
              </w:rPr>
            </w:pPr>
          </w:p>
          <w:p w14:paraId="06E8FFEA"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NH</w:t>
            </w:r>
            <w:r>
              <w:rPr>
                <w:rFonts w:ascii="Arial" w:hAnsi="Arial" w:cs="Arial"/>
                <w:sz w:val="22"/>
                <w:szCs w:val="22"/>
                <w:vertAlign w:val="subscript"/>
              </w:rPr>
              <w:t>4</w:t>
            </w:r>
            <w:r>
              <w:rPr>
                <w:rFonts w:ascii="Arial" w:hAnsi="Arial" w:cs="Arial"/>
                <w:sz w:val="22"/>
                <w:szCs w:val="22"/>
              </w:rPr>
              <w:t>NO</w:t>
            </w:r>
            <w:r>
              <w:rPr>
                <w:rFonts w:ascii="Arial" w:hAnsi="Arial" w:cs="Arial"/>
                <w:sz w:val="22"/>
                <w:szCs w:val="22"/>
                <w:vertAlign w:val="subscript"/>
              </w:rPr>
              <w:t>3</w:t>
            </w:r>
          </w:p>
        </w:tc>
        <w:tc>
          <w:tcPr>
            <w:tcW w:w="4862" w:type="dxa"/>
            <w:tcBorders>
              <w:top w:val="single" w:sz="8" w:space="0" w:color="000000"/>
              <w:left w:val="single" w:sz="8" w:space="0" w:color="000000"/>
              <w:bottom w:val="single" w:sz="8" w:space="0" w:color="000000"/>
              <w:right w:val="single" w:sz="8" w:space="0" w:color="000000"/>
            </w:tcBorders>
          </w:tcPr>
          <w:p w14:paraId="33AE573A" w14:textId="77777777" w:rsidR="00D97345" w:rsidRDefault="00D97345">
            <w:pPr>
              <w:spacing w:line="120" w:lineRule="exact"/>
              <w:rPr>
                <w:rFonts w:ascii="Arial" w:hAnsi="Arial" w:cs="Arial"/>
                <w:sz w:val="22"/>
                <w:szCs w:val="22"/>
              </w:rPr>
            </w:pPr>
          </w:p>
          <w:p w14:paraId="42550DC8"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53FE96F5" w14:textId="77777777" w:rsidR="00D97345" w:rsidRDefault="00D97345">
            <w:pPr>
              <w:spacing w:line="120" w:lineRule="exact"/>
              <w:jc w:val="center"/>
              <w:rPr>
                <w:rFonts w:ascii="Arial" w:hAnsi="Arial" w:cs="Arial"/>
                <w:sz w:val="22"/>
                <w:szCs w:val="22"/>
              </w:rPr>
            </w:pPr>
          </w:p>
          <w:p w14:paraId="68F22505"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80</w:t>
            </w:r>
          </w:p>
        </w:tc>
      </w:tr>
      <w:tr w:rsidR="00D97345" w14:paraId="2750EE4C" w14:textId="77777777" w:rsidTr="00D97345">
        <w:tc>
          <w:tcPr>
            <w:tcW w:w="1474" w:type="dxa"/>
            <w:tcBorders>
              <w:top w:val="single" w:sz="8" w:space="0" w:color="000000"/>
              <w:left w:val="nil"/>
              <w:bottom w:val="single" w:sz="8" w:space="0" w:color="000000"/>
              <w:right w:val="single" w:sz="8" w:space="0" w:color="000000"/>
            </w:tcBorders>
          </w:tcPr>
          <w:p w14:paraId="3D6A1C1B" w14:textId="77777777" w:rsidR="00D97345" w:rsidRDefault="00D97345">
            <w:pPr>
              <w:spacing w:line="120" w:lineRule="exact"/>
              <w:rPr>
                <w:rFonts w:ascii="Arial" w:hAnsi="Arial" w:cs="Arial"/>
                <w:sz w:val="22"/>
                <w:szCs w:val="22"/>
              </w:rPr>
            </w:pPr>
          </w:p>
          <w:p w14:paraId="2AC501D7"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Ca(NO</w:t>
            </w:r>
            <w:r>
              <w:rPr>
                <w:rFonts w:ascii="Arial" w:hAnsi="Arial" w:cs="Arial"/>
                <w:sz w:val="22"/>
                <w:szCs w:val="22"/>
                <w:vertAlign w:val="subscript"/>
              </w:rPr>
              <w:t>3</w:t>
            </w:r>
            <w:r>
              <w:rPr>
                <w:rFonts w:ascii="Arial" w:hAnsi="Arial" w:cs="Arial"/>
                <w:sz w:val="22"/>
                <w:szCs w:val="22"/>
              </w:rPr>
              <w:t>)</w:t>
            </w:r>
            <w:r>
              <w:rPr>
                <w:rFonts w:ascii="Arial" w:hAnsi="Arial" w:cs="Arial"/>
                <w:sz w:val="22"/>
                <w:szCs w:val="22"/>
                <w:vertAlign w:val="subscript"/>
              </w:rPr>
              <w:t>2</w:t>
            </w:r>
          </w:p>
        </w:tc>
        <w:tc>
          <w:tcPr>
            <w:tcW w:w="4862" w:type="dxa"/>
            <w:tcBorders>
              <w:top w:val="single" w:sz="8" w:space="0" w:color="000000"/>
              <w:left w:val="single" w:sz="8" w:space="0" w:color="000000"/>
              <w:bottom w:val="single" w:sz="8" w:space="0" w:color="000000"/>
              <w:right w:val="single" w:sz="8" w:space="0" w:color="000000"/>
            </w:tcBorders>
          </w:tcPr>
          <w:p w14:paraId="62E45A43" w14:textId="77777777" w:rsidR="00D97345" w:rsidRDefault="00D97345">
            <w:pPr>
              <w:spacing w:line="120" w:lineRule="exact"/>
              <w:rPr>
                <w:rFonts w:ascii="Arial" w:hAnsi="Arial" w:cs="Arial"/>
                <w:sz w:val="22"/>
                <w:szCs w:val="22"/>
              </w:rPr>
            </w:pPr>
          </w:p>
          <w:p w14:paraId="6D67AF47"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3DBC290F" w14:textId="77777777" w:rsidR="00D97345" w:rsidRDefault="00D97345">
            <w:pPr>
              <w:spacing w:line="120" w:lineRule="exact"/>
              <w:jc w:val="center"/>
              <w:rPr>
                <w:rFonts w:ascii="Arial" w:hAnsi="Arial" w:cs="Arial"/>
                <w:sz w:val="22"/>
                <w:szCs w:val="22"/>
              </w:rPr>
            </w:pPr>
          </w:p>
          <w:p w14:paraId="767FFE6F"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164</w:t>
            </w:r>
          </w:p>
        </w:tc>
      </w:tr>
      <w:tr w:rsidR="00D97345" w14:paraId="018BEC90" w14:textId="77777777" w:rsidTr="00D97345">
        <w:tc>
          <w:tcPr>
            <w:tcW w:w="1474" w:type="dxa"/>
            <w:tcBorders>
              <w:top w:val="single" w:sz="8" w:space="0" w:color="000000"/>
              <w:left w:val="nil"/>
              <w:bottom w:val="single" w:sz="8" w:space="0" w:color="000000"/>
              <w:right w:val="single" w:sz="8" w:space="0" w:color="000000"/>
            </w:tcBorders>
          </w:tcPr>
          <w:p w14:paraId="66D2AAC1" w14:textId="77777777" w:rsidR="00D97345" w:rsidRDefault="00D97345">
            <w:pPr>
              <w:spacing w:line="120" w:lineRule="exact"/>
              <w:rPr>
                <w:rFonts w:ascii="Arial" w:hAnsi="Arial" w:cs="Arial"/>
                <w:sz w:val="22"/>
                <w:szCs w:val="22"/>
              </w:rPr>
            </w:pPr>
          </w:p>
          <w:p w14:paraId="3AEDA374"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MgSO</w:t>
            </w:r>
            <w:r>
              <w:rPr>
                <w:rFonts w:ascii="Arial" w:hAnsi="Arial" w:cs="Arial"/>
                <w:sz w:val="22"/>
                <w:szCs w:val="22"/>
                <w:vertAlign w:val="subscript"/>
              </w:rPr>
              <w:t>4</w:t>
            </w:r>
          </w:p>
        </w:tc>
        <w:tc>
          <w:tcPr>
            <w:tcW w:w="4862" w:type="dxa"/>
            <w:tcBorders>
              <w:top w:val="single" w:sz="8" w:space="0" w:color="000000"/>
              <w:left w:val="single" w:sz="8" w:space="0" w:color="000000"/>
              <w:bottom w:val="single" w:sz="8" w:space="0" w:color="000000"/>
              <w:right w:val="single" w:sz="8" w:space="0" w:color="000000"/>
            </w:tcBorders>
          </w:tcPr>
          <w:p w14:paraId="49A45DD9" w14:textId="77777777" w:rsidR="00D97345" w:rsidRDefault="00D97345">
            <w:pPr>
              <w:spacing w:line="120" w:lineRule="exact"/>
              <w:rPr>
                <w:rFonts w:ascii="Arial" w:hAnsi="Arial" w:cs="Arial"/>
                <w:sz w:val="22"/>
                <w:szCs w:val="22"/>
              </w:rPr>
            </w:pPr>
          </w:p>
          <w:p w14:paraId="41B13D53"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478A7DC8" w14:textId="77777777" w:rsidR="00D97345" w:rsidRDefault="00D97345">
            <w:pPr>
              <w:spacing w:line="120" w:lineRule="exact"/>
              <w:jc w:val="center"/>
              <w:rPr>
                <w:rFonts w:ascii="Arial" w:hAnsi="Arial" w:cs="Arial"/>
                <w:sz w:val="22"/>
                <w:szCs w:val="22"/>
              </w:rPr>
            </w:pPr>
          </w:p>
          <w:p w14:paraId="27083953"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120</w:t>
            </w:r>
          </w:p>
        </w:tc>
      </w:tr>
      <w:tr w:rsidR="00D97345" w14:paraId="3D6EB55A" w14:textId="77777777" w:rsidTr="00D97345">
        <w:tc>
          <w:tcPr>
            <w:tcW w:w="1474" w:type="dxa"/>
            <w:tcBorders>
              <w:top w:val="single" w:sz="8" w:space="0" w:color="000000"/>
              <w:left w:val="nil"/>
              <w:bottom w:val="single" w:sz="8" w:space="0" w:color="000000"/>
              <w:right w:val="single" w:sz="8" w:space="0" w:color="000000"/>
            </w:tcBorders>
          </w:tcPr>
          <w:p w14:paraId="6FFF07C2" w14:textId="77777777" w:rsidR="00D97345" w:rsidRDefault="00D97345">
            <w:pPr>
              <w:spacing w:line="120" w:lineRule="exact"/>
              <w:rPr>
                <w:rFonts w:ascii="Arial" w:hAnsi="Arial" w:cs="Arial"/>
                <w:sz w:val="22"/>
                <w:szCs w:val="22"/>
              </w:rPr>
            </w:pPr>
          </w:p>
          <w:p w14:paraId="25D98734"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KH</w:t>
            </w:r>
            <w:r>
              <w:rPr>
                <w:rFonts w:ascii="Arial" w:hAnsi="Arial" w:cs="Arial"/>
                <w:sz w:val="22"/>
                <w:szCs w:val="22"/>
                <w:vertAlign w:val="subscript"/>
              </w:rPr>
              <w:t>2</w:t>
            </w:r>
            <w:r>
              <w:rPr>
                <w:rFonts w:ascii="Arial" w:hAnsi="Arial" w:cs="Arial"/>
                <w:sz w:val="22"/>
                <w:szCs w:val="22"/>
              </w:rPr>
              <w:t>PO</w:t>
            </w:r>
            <w:r>
              <w:rPr>
                <w:rFonts w:ascii="Arial" w:hAnsi="Arial" w:cs="Arial"/>
                <w:sz w:val="22"/>
                <w:szCs w:val="22"/>
                <w:vertAlign w:val="subscript"/>
              </w:rPr>
              <w:t>4</w:t>
            </w:r>
          </w:p>
        </w:tc>
        <w:tc>
          <w:tcPr>
            <w:tcW w:w="4862" w:type="dxa"/>
            <w:tcBorders>
              <w:top w:val="single" w:sz="8" w:space="0" w:color="000000"/>
              <w:left w:val="single" w:sz="8" w:space="0" w:color="000000"/>
              <w:bottom w:val="single" w:sz="8" w:space="0" w:color="000000"/>
              <w:right w:val="single" w:sz="8" w:space="0" w:color="000000"/>
            </w:tcBorders>
          </w:tcPr>
          <w:p w14:paraId="2524A04C" w14:textId="77777777" w:rsidR="00D97345" w:rsidRDefault="00D97345">
            <w:pPr>
              <w:spacing w:line="120" w:lineRule="exact"/>
              <w:rPr>
                <w:rFonts w:ascii="Arial" w:hAnsi="Arial" w:cs="Arial"/>
                <w:sz w:val="22"/>
                <w:szCs w:val="22"/>
              </w:rPr>
            </w:pPr>
          </w:p>
          <w:p w14:paraId="09264540"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1C3B6039" w14:textId="77777777" w:rsidR="00D97345" w:rsidRDefault="00D97345">
            <w:pPr>
              <w:spacing w:line="120" w:lineRule="exact"/>
              <w:jc w:val="center"/>
              <w:rPr>
                <w:rFonts w:ascii="Arial" w:hAnsi="Arial" w:cs="Arial"/>
                <w:sz w:val="22"/>
                <w:szCs w:val="22"/>
              </w:rPr>
            </w:pPr>
          </w:p>
          <w:p w14:paraId="2CE7387C"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136</w:t>
            </w:r>
          </w:p>
        </w:tc>
      </w:tr>
      <w:tr w:rsidR="00D97345" w14:paraId="43927B05" w14:textId="77777777" w:rsidTr="00D97345">
        <w:tc>
          <w:tcPr>
            <w:tcW w:w="1474" w:type="dxa"/>
            <w:tcBorders>
              <w:top w:val="single" w:sz="8" w:space="0" w:color="000000"/>
              <w:left w:val="nil"/>
              <w:bottom w:val="single" w:sz="8" w:space="0" w:color="000000"/>
              <w:right w:val="single" w:sz="8" w:space="0" w:color="000000"/>
            </w:tcBorders>
          </w:tcPr>
          <w:p w14:paraId="5B302266" w14:textId="77777777" w:rsidR="00D97345" w:rsidRDefault="00D97345">
            <w:pPr>
              <w:spacing w:line="120" w:lineRule="exact"/>
              <w:rPr>
                <w:rFonts w:ascii="Arial" w:hAnsi="Arial" w:cs="Arial"/>
                <w:sz w:val="22"/>
                <w:szCs w:val="22"/>
              </w:rPr>
            </w:pPr>
          </w:p>
          <w:p w14:paraId="60A481B0"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r>
              <w:rPr>
                <w:rFonts w:ascii="Arial" w:hAnsi="Arial" w:cs="Arial"/>
                <w:sz w:val="22"/>
                <w:szCs w:val="22"/>
              </w:rPr>
              <w:t>K</w:t>
            </w:r>
            <w:r>
              <w:rPr>
                <w:rFonts w:ascii="Arial" w:hAnsi="Arial" w:cs="Arial"/>
                <w:sz w:val="22"/>
                <w:szCs w:val="22"/>
                <w:vertAlign w:val="subscript"/>
              </w:rPr>
              <w:t>2</w:t>
            </w:r>
            <w:r>
              <w:rPr>
                <w:rFonts w:ascii="Arial" w:hAnsi="Arial" w:cs="Arial"/>
                <w:sz w:val="22"/>
                <w:szCs w:val="22"/>
              </w:rPr>
              <w:t>SO</w:t>
            </w:r>
            <w:r>
              <w:rPr>
                <w:rFonts w:ascii="Arial" w:hAnsi="Arial" w:cs="Arial"/>
                <w:sz w:val="22"/>
                <w:szCs w:val="22"/>
                <w:vertAlign w:val="subscript"/>
              </w:rPr>
              <w:t>4</w:t>
            </w:r>
          </w:p>
        </w:tc>
        <w:tc>
          <w:tcPr>
            <w:tcW w:w="4862" w:type="dxa"/>
            <w:tcBorders>
              <w:top w:val="single" w:sz="8" w:space="0" w:color="000000"/>
              <w:left w:val="single" w:sz="8" w:space="0" w:color="000000"/>
              <w:bottom w:val="single" w:sz="8" w:space="0" w:color="000000"/>
              <w:right w:val="single" w:sz="8" w:space="0" w:color="000000"/>
            </w:tcBorders>
          </w:tcPr>
          <w:p w14:paraId="22102697" w14:textId="77777777" w:rsidR="00D97345" w:rsidRDefault="00D97345">
            <w:pPr>
              <w:spacing w:line="120" w:lineRule="exact"/>
              <w:rPr>
                <w:rFonts w:ascii="Arial" w:hAnsi="Arial" w:cs="Arial"/>
                <w:sz w:val="22"/>
                <w:szCs w:val="22"/>
              </w:rPr>
            </w:pPr>
          </w:p>
          <w:p w14:paraId="60A526AD"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rPr>
                <w:rFonts w:ascii="Arial" w:hAnsi="Arial" w:cs="Arial"/>
                <w:sz w:val="22"/>
                <w:szCs w:val="22"/>
              </w:rPr>
            </w:pPr>
          </w:p>
        </w:tc>
        <w:tc>
          <w:tcPr>
            <w:tcW w:w="1683" w:type="dxa"/>
            <w:tcBorders>
              <w:top w:val="single" w:sz="8" w:space="0" w:color="000000"/>
              <w:left w:val="single" w:sz="8" w:space="0" w:color="000000"/>
              <w:bottom w:val="single" w:sz="8" w:space="0" w:color="000000"/>
              <w:right w:val="nil"/>
            </w:tcBorders>
          </w:tcPr>
          <w:p w14:paraId="3AC9A10D" w14:textId="77777777" w:rsidR="00D97345" w:rsidRDefault="00D97345">
            <w:pPr>
              <w:spacing w:line="120" w:lineRule="exact"/>
              <w:jc w:val="center"/>
              <w:rPr>
                <w:rFonts w:ascii="Arial" w:hAnsi="Arial" w:cs="Arial"/>
                <w:sz w:val="22"/>
                <w:szCs w:val="22"/>
              </w:rPr>
            </w:pPr>
          </w:p>
          <w:p w14:paraId="64344045" w14:textId="77777777" w:rsidR="00D97345" w:rsidRDefault="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spacing w:after="58"/>
              <w:jc w:val="center"/>
              <w:rPr>
                <w:rFonts w:ascii="Arial" w:hAnsi="Arial" w:cs="Arial"/>
                <w:sz w:val="22"/>
                <w:szCs w:val="22"/>
              </w:rPr>
            </w:pPr>
            <w:r>
              <w:rPr>
                <w:rFonts w:ascii="Arial" w:hAnsi="Arial" w:cs="Arial"/>
                <w:sz w:val="22"/>
                <w:szCs w:val="22"/>
              </w:rPr>
              <w:t>174</w:t>
            </w:r>
          </w:p>
        </w:tc>
      </w:tr>
    </w:tbl>
    <w:p w14:paraId="6586547E" w14:textId="77777777" w:rsidR="00D97345" w:rsidRDefault="00D97345" w:rsidP="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rPr>
          <w:rFonts w:ascii="Arial" w:hAnsi="Arial" w:cs="Arial"/>
          <w:sz w:val="22"/>
          <w:szCs w:val="22"/>
        </w:rPr>
      </w:pPr>
    </w:p>
    <w:p w14:paraId="6D645244" w14:textId="77777777" w:rsidR="00D97345" w:rsidRDefault="00D97345" w:rsidP="00D97345">
      <w:pPr>
        <w:tabs>
          <w:tab w:val="left" w:pos="-739"/>
          <w:tab w:val="left" w:pos="-172"/>
          <w:tab w:val="left" w:pos="394"/>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rPr>
          <w:rFonts w:ascii="Arial" w:hAnsi="Arial" w:cs="Arial"/>
          <w:szCs w:val="20"/>
        </w:rPr>
      </w:pPr>
    </w:p>
    <w:p w14:paraId="3CB4FB81" w14:textId="77777777" w:rsidR="00D97345" w:rsidRDefault="00D97345" w:rsidP="00D97345">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Schoolopdracht 6.3 Rekenen met mollen </w:t>
      </w:r>
    </w:p>
    <w:p w14:paraId="062166FF"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rPr>
          <w:rFonts w:ascii="Arial" w:hAnsi="Arial" w:cs="Arial"/>
          <w:sz w:val="22"/>
          <w:szCs w:val="22"/>
        </w:rPr>
      </w:pPr>
      <w:r>
        <w:rPr>
          <w:rFonts w:ascii="Arial" w:hAnsi="Arial" w:cs="Arial"/>
          <w:sz w:val="22"/>
          <w:szCs w:val="22"/>
        </w:rPr>
        <w:t>Wanneer je 1 molecuul  KNO</w:t>
      </w:r>
      <w:r>
        <w:rPr>
          <w:rFonts w:ascii="Arial" w:hAnsi="Arial" w:cs="Arial"/>
          <w:sz w:val="22"/>
          <w:szCs w:val="22"/>
          <w:vertAlign w:val="subscript"/>
        </w:rPr>
        <w:t>3</w:t>
      </w:r>
      <w:r>
        <w:rPr>
          <w:rFonts w:ascii="Arial" w:hAnsi="Arial" w:cs="Arial"/>
          <w:sz w:val="22"/>
          <w:szCs w:val="22"/>
        </w:rPr>
        <w:t xml:space="preserve">  oplost krijg je 1 </w:t>
      </w:r>
      <w:proofErr w:type="spellStart"/>
      <w:r>
        <w:rPr>
          <w:rFonts w:ascii="Arial" w:hAnsi="Arial" w:cs="Arial"/>
          <w:sz w:val="22"/>
          <w:szCs w:val="22"/>
        </w:rPr>
        <w:t>voedingsion</w:t>
      </w:r>
      <w:proofErr w:type="spellEnd"/>
      <w:r>
        <w:rPr>
          <w:rFonts w:ascii="Arial" w:hAnsi="Arial" w:cs="Arial"/>
          <w:sz w:val="22"/>
          <w:szCs w:val="22"/>
        </w:rPr>
        <w:t xml:space="preserve"> K</w:t>
      </w:r>
      <w:r>
        <w:rPr>
          <w:rFonts w:ascii="Arial" w:hAnsi="Arial" w:cs="Arial"/>
          <w:sz w:val="22"/>
          <w:szCs w:val="22"/>
          <w:vertAlign w:val="superscript"/>
        </w:rPr>
        <w:t>+</w:t>
      </w:r>
      <w:r>
        <w:rPr>
          <w:rFonts w:ascii="Arial" w:hAnsi="Arial" w:cs="Arial"/>
          <w:sz w:val="22"/>
          <w:szCs w:val="22"/>
        </w:rPr>
        <w:t xml:space="preserve"> en 1 </w:t>
      </w:r>
      <w:proofErr w:type="spellStart"/>
      <w:r>
        <w:rPr>
          <w:rFonts w:ascii="Arial" w:hAnsi="Arial" w:cs="Arial"/>
          <w:sz w:val="22"/>
          <w:szCs w:val="22"/>
        </w:rPr>
        <w:t>voedingsion</w:t>
      </w:r>
      <w:proofErr w:type="spellEnd"/>
      <w:r>
        <w:rPr>
          <w:rFonts w:ascii="Arial" w:hAnsi="Arial" w:cs="Arial"/>
          <w:sz w:val="22"/>
          <w:szCs w:val="22"/>
        </w:rPr>
        <w:t xml:space="preserve"> NO</w:t>
      </w:r>
      <w:r>
        <w:rPr>
          <w:rFonts w:ascii="Arial" w:hAnsi="Arial" w:cs="Arial"/>
          <w:sz w:val="22"/>
          <w:szCs w:val="22"/>
          <w:vertAlign w:val="subscript"/>
        </w:rPr>
        <w:t>3</w:t>
      </w:r>
      <w:r>
        <w:rPr>
          <w:rFonts w:ascii="Arial" w:hAnsi="Arial" w:cs="Arial"/>
          <w:sz w:val="22"/>
          <w:szCs w:val="22"/>
          <w:vertAlign w:val="superscript"/>
        </w:rPr>
        <w:t>-</w:t>
      </w:r>
    </w:p>
    <w:p w14:paraId="4A790407"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r>
        <w:rPr>
          <w:rFonts w:ascii="Arial" w:hAnsi="Arial" w:cs="Arial"/>
          <w:sz w:val="22"/>
          <w:szCs w:val="22"/>
        </w:rPr>
        <w:t>Wanneer je 1 mol  KNO</w:t>
      </w:r>
      <w:r>
        <w:rPr>
          <w:rFonts w:ascii="Arial" w:hAnsi="Arial" w:cs="Arial"/>
          <w:sz w:val="22"/>
          <w:szCs w:val="22"/>
          <w:vertAlign w:val="subscript"/>
        </w:rPr>
        <w:t>3</w:t>
      </w:r>
      <w:r>
        <w:rPr>
          <w:rFonts w:ascii="Arial" w:hAnsi="Arial" w:cs="Arial"/>
          <w:sz w:val="22"/>
          <w:szCs w:val="22"/>
        </w:rPr>
        <w:t xml:space="preserve">  oplost krijg je 1 mol K</w:t>
      </w:r>
      <w:r>
        <w:rPr>
          <w:rFonts w:ascii="Arial" w:hAnsi="Arial" w:cs="Arial"/>
          <w:sz w:val="22"/>
          <w:szCs w:val="22"/>
          <w:vertAlign w:val="superscript"/>
        </w:rPr>
        <w:t>+</w:t>
      </w:r>
      <w:r>
        <w:rPr>
          <w:rFonts w:ascii="Arial" w:hAnsi="Arial" w:cs="Arial"/>
          <w:sz w:val="22"/>
          <w:szCs w:val="22"/>
        </w:rPr>
        <w:t xml:space="preserve"> en 1 mol NO</w:t>
      </w:r>
      <w:r>
        <w:rPr>
          <w:rFonts w:ascii="Arial" w:hAnsi="Arial" w:cs="Arial"/>
          <w:sz w:val="22"/>
          <w:szCs w:val="22"/>
          <w:vertAlign w:val="subscript"/>
        </w:rPr>
        <w:t>3</w:t>
      </w:r>
      <w:r>
        <w:rPr>
          <w:rFonts w:ascii="Arial" w:hAnsi="Arial" w:cs="Arial"/>
          <w:sz w:val="22"/>
          <w:szCs w:val="22"/>
          <w:vertAlign w:val="superscript"/>
        </w:rPr>
        <w:t>-</w:t>
      </w:r>
      <w:r>
        <w:rPr>
          <w:rFonts w:ascii="Arial" w:hAnsi="Arial" w:cs="Arial"/>
          <w:sz w:val="22"/>
          <w:szCs w:val="22"/>
        </w:rPr>
        <w:t xml:space="preserve"> in de oplossing.</w:t>
      </w:r>
    </w:p>
    <w:p w14:paraId="1F9C4DA6"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r>
        <w:rPr>
          <w:rFonts w:ascii="Arial" w:hAnsi="Arial" w:cs="Arial"/>
          <w:sz w:val="22"/>
          <w:szCs w:val="22"/>
        </w:rPr>
        <w:t>Er zijn twee vergelijkingen voorgedaan.</w:t>
      </w:r>
    </w:p>
    <w:p w14:paraId="4A5B8942"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r>
        <w:rPr>
          <w:rFonts w:ascii="Arial" w:hAnsi="Arial" w:cs="Arial"/>
          <w:sz w:val="22"/>
          <w:szCs w:val="22"/>
          <w:lang w:val="en-GB"/>
        </w:rPr>
        <w:t>1 mol KNO</w:t>
      </w:r>
      <w:r>
        <w:rPr>
          <w:rFonts w:ascii="Arial" w:hAnsi="Arial" w:cs="Arial"/>
          <w:sz w:val="22"/>
          <w:szCs w:val="22"/>
          <w:vertAlign w:val="subscript"/>
          <w:lang w:val="en-GB"/>
        </w:rPr>
        <w:t>3</w:t>
      </w:r>
      <w:r>
        <w:rPr>
          <w:rFonts w:ascii="Arial" w:hAnsi="Arial" w:cs="Arial"/>
          <w:sz w:val="22"/>
          <w:szCs w:val="22"/>
          <w:lang w:val="en-GB"/>
        </w:rPr>
        <w:tab/>
      </w:r>
      <w:r>
        <w:rPr>
          <w:rFonts w:ascii="Arial" w:hAnsi="Arial" w:cs="Arial"/>
          <w:sz w:val="22"/>
          <w:szCs w:val="22"/>
          <w:lang w:val="en-GB"/>
        </w:rPr>
        <w:sym w:font="Wingdings" w:char="F0E0"/>
      </w:r>
      <w:r>
        <w:rPr>
          <w:rFonts w:ascii="Arial" w:hAnsi="Arial" w:cs="Arial"/>
          <w:sz w:val="22"/>
          <w:szCs w:val="22"/>
          <w:lang w:val="en-GB"/>
        </w:rPr>
        <w:t xml:space="preserve"> 1 mol K</w:t>
      </w:r>
      <w:r>
        <w:rPr>
          <w:rFonts w:ascii="Arial" w:hAnsi="Arial" w:cs="Arial"/>
          <w:sz w:val="22"/>
          <w:szCs w:val="22"/>
          <w:vertAlign w:val="superscript"/>
          <w:lang w:val="en-GB"/>
        </w:rPr>
        <w:t>+</w:t>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 mol NO</w:t>
      </w:r>
      <w:r>
        <w:rPr>
          <w:rFonts w:ascii="Arial" w:hAnsi="Arial" w:cs="Arial"/>
          <w:sz w:val="22"/>
          <w:szCs w:val="22"/>
          <w:vertAlign w:val="subscript"/>
          <w:lang w:val="en-GB"/>
        </w:rPr>
        <w:t>3</w:t>
      </w:r>
      <w:r>
        <w:rPr>
          <w:rFonts w:ascii="Arial" w:hAnsi="Arial" w:cs="Arial"/>
          <w:sz w:val="22"/>
          <w:szCs w:val="22"/>
          <w:vertAlign w:val="superscript"/>
          <w:lang w:val="en-GB"/>
        </w:rPr>
        <w:t>-</w:t>
      </w:r>
    </w:p>
    <w:p w14:paraId="34AD8C68"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r>
        <w:rPr>
          <w:rFonts w:ascii="Arial" w:hAnsi="Arial" w:cs="Arial"/>
          <w:sz w:val="22"/>
          <w:szCs w:val="22"/>
          <w:lang w:val="en-GB"/>
        </w:rPr>
        <w:t>1 mol Ca(NO</w:t>
      </w:r>
      <w:r>
        <w:rPr>
          <w:rFonts w:ascii="Arial" w:hAnsi="Arial" w:cs="Arial"/>
          <w:sz w:val="22"/>
          <w:szCs w:val="22"/>
          <w:vertAlign w:val="subscript"/>
          <w:lang w:val="en-GB"/>
        </w:rPr>
        <w:t>3</w:t>
      </w:r>
      <w:r>
        <w:rPr>
          <w:rFonts w:ascii="Arial" w:hAnsi="Arial" w:cs="Arial"/>
          <w:sz w:val="22"/>
          <w:szCs w:val="22"/>
          <w:lang w:val="en-GB"/>
        </w:rPr>
        <w:t>)</w:t>
      </w:r>
      <w:r>
        <w:rPr>
          <w:rFonts w:ascii="Arial" w:hAnsi="Arial" w:cs="Arial"/>
          <w:sz w:val="22"/>
          <w:szCs w:val="22"/>
          <w:vertAlign w:val="subscript"/>
          <w:lang w:val="en-GB"/>
        </w:rPr>
        <w:t>2</w:t>
      </w:r>
      <w:r>
        <w:rPr>
          <w:rFonts w:ascii="Arial" w:hAnsi="Arial" w:cs="Arial"/>
          <w:sz w:val="22"/>
          <w:szCs w:val="22"/>
          <w:lang w:val="en-GB"/>
        </w:rPr>
        <w:tab/>
        <w:t xml:space="preserve"> </w:t>
      </w:r>
      <w:r>
        <w:rPr>
          <w:rFonts w:ascii="Arial" w:hAnsi="Arial" w:cs="Arial"/>
          <w:sz w:val="22"/>
          <w:szCs w:val="22"/>
          <w:lang w:val="en-GB"/>
        </w:rPr>
        <w:sym w:font="Wingdings" w:char="F0E0"/>
      </w:r>
      <w:r>
        <w:rPr>
          <w:rFonts w:ascii="Arial" w:hAnsi="Arial" w:cs="Arial"/>
          <w:sz w:val="22"/>
          <w:szCs w:val="22"/>
          <w:lang w:val="en-GB"/>
        </w:rPr>
        <w:t>1 mol Ca</w:t>
      </w:r>
      <w:r>
        <w:rPr>
          <w:rFonts w:ascii="Arial" w:hAnsi="Arial" w:cs="Arial"/>
          <w:sz w:val="22"/>
          <w:szCs w:val="22"/>
          <w:vertAlign w:val="superscript"/>
          <w:lang w:val="en-GB"/>
        </w:rPr>
        <w:t>2+</w:t>
      </w:r>
      <w:r>
        <w:rPr>
          <w:rFonts w:ascii="Arial" w:hAnsi="Arial" w:cs="Arial"/>
          <w:sz w:val="22"/>
          <w:szCs w:val="22"/>
          <w:lang w:val="en-GB"/>
        </w:rPr>
        <w:tab/>
        <w:t>+</w:t>
      </w:r>
      <w:r>
        <w:rPr>
          <w:rFonts w:ascii="Arial" w:hAnsi="Arial" w:cs="Arial"/>
          <w:sz w:val="22"/>
          <w:szCs w:val="22"/>
          <w:lang w:val="en-GB"/>
        </w:rPr>
        <w:tab/>
        <w:t>2 mol NO</w:t>
      </w:r>
      <w:r>
        <w:rPr>
          <w:rFonts w:ascii="Arial" w:hAnsi="Arial" w:cs="Arial"/>
          <w:sz w:val="22"/>
          <w:szCs w:val="22"/>
          <w:vertAlign w:val="subscript"/>
          <w:lang w:val="en-GB"/>
        </w:rPr>
        <w:t>3</w:t>
      </w:r>
      <w:r>
        <w:rPr>
          <w:rFonts w:ascii="Arial" w:hAnsi="Arial" w:cs="Arial"/>
          <w:sz w:val="22"/>
          <w:szCs w:val="22"/>
          <w:vertAlign w:val="superscript"/>
          <w:lang w:val="en-GB"/>
        </w:rPr>
        <w:t>-</w:t>
      </w:r>
    </w:p>
    <w:p w14:paraId="00F04D0C"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p>
    <w:p w14:paraId="1DC881FB"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r>
        <w:rPr>
          <w:rFonts w:ascii="Arial" w:hAnsi="Arial" w:cs="Arial"/>
          <w:sz w:val="22"/>
          <w:szCs w:val="22"/>
        </w:rPr>
        <w:t>Vul het onderstaand schema in:</w:t>
      </w:r>
    </w:p>
    <w:p w14:paraId="302F2BA4"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p>
    <w:p w14:paraId="1CA9ED10"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r>
        <w:rPr>
          <w:rFonts w:ascii="Arial" w:hAnsi="Arial" w:cs="Arial"/>
          <w:sz w:val="22"/>
          <w:szCs w:val="22"/>
          <w:lang w:val="en-GB"/>
        </w:rPr>
        <w:t>1 mol NH</w:t>
      </w:r>
      <w:r>
        <w:rPr>
          <w:rFonts w:ascii="Arial" w:hAnsi="Arial" w:cs="Arial"/>
          <w:sz w:val="22"/>
          <w:szCs w:val="22"/>
          <w:vertAlign w:val="subscript"/>
          <w:lang w:val="en-GB"/>
        </w:rPr>
        <w:t>4</w:t>
      </w:r>
      <w:r>
        <w:rPr>
          <w:rFonts w:ascii="Arial" w:hAnsi="Arial" w:cs="Arial"/>
          <w:sz w:val="22"/>
          <w:szCs w:val="22"/>
          <w:lang w:val="en-GB"/>
        </w:rPr>
        <w:t>NO</w:t>
      </w:r>
      <w:r>
        <w:rPr>
          <w:rFonts w:ascii="Arial" w:hAnsi="Arial" w:cs="Arial"/>
          <w:sz w:val="22"/>
          <w:szCs w:val="22"/>
          <w:vertAlign w:val="subscript"/>
          <w:lang w:val="en-GB"/>
        </w:rPr>
        <w:t>3</w:t>
      </w:r>
      <w:r>
        <w:rPr>
          <w:rFonts w:ascii="Arial" w:hAnsi="Arial" w:cs="Arial"/>
          <w:sz w:val="22"/>
          <w:szCs w:val="22"/>
          <w:lang w:val="en-GB"/>
        </w:rPr>
        <w:tab/>
      </w:r>
      <w:r>
        <w:rPr>
          <w:rFonts w:ascii="Arial" w:hAnsi="Arial" w:cs="Arial"/>
          <w:sz w:val="22"/>
          <w:szCs w:val="22"/>
          <w:lang w:val="en-GB"/>
        </w:rPr>
        <w:sym w:font="Wingdings" w:char="F0E0"/>
      </w:r>
    </w:p>
    <w:p w14:paraId="3DF83CAB"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r>
        <w:rPr>
          <w:rFonts w:ascii="Arial" w:hAnsi="Arial" w:cs="Arial"/>
          <w:sz w:val="22"/>
          <w:szCs w:val="22"/>
          <w:lang w:val="en-GB"/>
        </w:rPr>
        <w:t>1 mol MgSO</w:t>
      </w:r>
      <w:r>
        <w:rPr>
          <w:rFonts w:ascii="Arial" w:hAnsi="Arial" w:cs="Arial"/>
          <w:sz w:val="22"/>
          <w:szCs w:val="22"/>
          <w:vertAlign w:val="subscript"/>
          <w:lang w:val="en-GB"/>
        </w:rPr>
        <w:t>4</w:t>
      </w:r>
      <w:r>
        <w:rPr>
          <w:rFonts w:ascii="Arial" w:hAnsi="Arial" w:cs="Arial"/>
          <w:sz w:val="22"/>
          <w:szCs w:val="22"/>
          <w:lang w:val="en-GB"/>
        </w:rPr>
        <w:tab/>
      </w:r>
      <w:r>
        <w:rPr>
          <w:rFonts w:ascii="Arial" w:hAnsi="Arial" w:cs="Arial"/>
          <w:sz w:val="22"/>
          <w:szCs w:val="22"/>
          <w:lang w:val="en-GB"/>
        </w:rPr>
        <w:sym w:font="Wingdings" w:char="F0E0"/>
      </w:r>
    </w:p>
    <w:p w14:paraId="773C30A4" w14:textId="77777777" w:rsid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lang w:val="en-GB"/>
        </w:rPr>
      </w:pPr>
      <w:r>
        <w:rPr>
          <w:rFonts w:ascii="Arial" w:hAnsi="Arial" w:cs="Arial"/>
          <w:sz w:val="22"/>
          <w:szCs w:val="22"/>
          <w:lang w:val="en-GB"/>
        </w:rPr>
        <w:t>1 mol KH</w:t>
      </w:r>
      <w:r>
        <w:rPr>
          <w:rFonts w:ascii="Arial" w:hAnsi="Arial" w:cs="Arial"/>
          <w:sz w:val="22"/>
          <w:szCs w:val="22"/>
          <w:vertAlign w:val="subscript"/>
          <w:lang w:val="en-GB"/>
        </w:rPr>
        <w:t>2</w:t>
      </w:r>
      <w:r>
        <w:rPr>
          <w:rFonts w:ascii="Arial" w:hAnsi="Arial" w:cs="Arial"/>
          <w:sz w:val="22"/>
          <w:szCs w:val="22"/>
          <w:lang w:val="en-GB"/>
        </w:rPr>
        <w:t>PO</w:t>
      </w:r>
      <w:r>
        <w:rPr>
          <w:rFonts w:ascii="Arial" w:hAnsi="Arial" w:cs="Arial"/>
          <w:sz w:val="22"/>
          <w:szCs w:val="22"/>
          <w:vertAlign w:val="subscript"/>
          <w:lang w:val="en-GB"/>
        </w:rPr>
        <w:t>4</w:t>
      </w:r>
      <w:r>
        <w:rPr>
          <w:rFonts w:ascii="Arial" w:hAnsi="Arial" w:cs="Arial"/>
          <w:sz w:val="22"/>
          <w:szCs w:val="22"/>
          <w:lang w:val="en-GB"/>
        </w:rPr>
        <w:tab/>
      </w:r>
      <w:r>
        <w:rPr>
          <w:rFonts w:ascii="Arial" w:hAnsi="Arial" w:cs="Arial"/>
          <w:sz w:val="22"/>
          <w:szCs w:val="22"/>
          <w:lang w:val="en-GB"/>
        </w:rPr>
        <w:sym w:font="Wingdings" w:char="F0E0"/>
      </w:r>
      <w:r>
        <w:rPr>
          <w:rFonts w:ascii="Arial" w:hAnsi="Arial" w:cs="Arial"/>
          <w:sz w:val="22"/>
          <w:szCs w:val="22"/>
          <w:lang w:val="en-GB"/>
        </w:rPr>
        <w:t xml:space="preserve"> </w:t>
      </w:r>
    </w:p>
    <w:p w14:paraId="5B22F4DE" w14:textId="77777777" w:rsidR="00D97345" w:rsidRP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r w:rsidRPr="00D97345">
        <w:rPr>
          <w:rFonts w:ascii="Arial" w:hAnsi="Arial" w:cs="Arial"/>
          <w:sz w:val="22"/>
          <w:szCs w:val="22"/>
        </w:rPr>
        <w:t>1 mol K</w:t>
      </w:r>
      <w:r w:rsidRPr="00D97345">
        <w:rPr>
          <w:rFonts w:ascii="Arial" w:hAnsi="Arial" w:cs="Arial"/>
          <w:sz w:val="22"/>
          <w:szCs w:val="22"/>
          <w:vertAlign w:val="subscript"/>
        </w:rPr>
        <w:t>2</w:t>
      </w:r>
      <w:r w:rsidRPr="00D97345">
        <w:rPr>
          <w:rFonts w:ascii="Arial" w:hAnsi="Arial" w:cs="Arial"/>
          <w:sz w:val="22"/>
          <w:szCs w:val="22"/>
        </w:rPr>
        <w:t>SO</w:t>
      </w:r>
      <w:r w:rsidRPr="00D97345">
        <w:rPr>
          <w:rFonts w:ascii="Arial" w:hAnsi="Arial" w:cs="Arial"/>
          <w:sz w:val="22"/>
          <w:szCs w:val="22"/>
          <w:vertAlign w:val="subscript"/>
        </w:rPr>
        <w:t>4</w:t>
      </w:r>
      <w:r w:rsidRPr="00D97345">
        <w:rPr>
          <w:rFonts w:ascii="Arial" w:hAnsi="Arial" w:cs="Arial"/>
          <w:sz w:val="22"/>
          <w:szCs w:val="22"/>
        </w:rPr>
        <w:tab/>
      </w:r>
      <w:r>
        <w:rPr>
          <w:rFonts w:ascii="Arial" w:hAnsi="Arial" w:cs="Arial"/>
          <w:sz w:val="22"/>
          <w:szCs w:val="22"/>
          <w:lang w:val="en-GB"/>
        </w:rPr>
        <w:sym w:font="Wingdings" w:char="F0E0"/>
      </w:r>
      <w:r w:rsidRPr="00D97345">
        <w:rPr>
          <w:rFonts w:ascii="Arial" w:hAnsi="Arial" w:cs="Arial"/>
          <w:sz w:val="22"/>
          <w:szCs w:val="22"/>
        </w:rPr>
        <w:t xml:space="preserve"> </w:t>
      </w:r>
    </w:p>
    <w:p w14:paraId="6718DB10" w14:textId="77777777" w:rsidR="00D97345" w:rsidRP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p>
    <w:p w14:paraId="3F98DCAA" w14:textId="77777777" w:rsidR="00D97345" w:rsidRPr="00D97345" w:rsidRDefault="00D97345" w:rsidP="00D97345">
      <w:pPr>
        <w:tabs>
          <w:tab w:val="left" w:pos="-739"/>
          <w:tab w:val="left" w:pos="-172"/>
          <w:tab w:val="left" w:pos="0"/>
          <w:tab w:val="left" w:pos="961"/>
          <w:tab w:val="left" w:pos="1527"/>
          <w:tab w:val="left" w:pos="2095"/>
          <w:tab w:val="left" w:pos="2661"/>
          <w:tab w:val="left" w:pos="3229"/>
          <w:tab w:val="left" w:pos="3795"/>
          <w:tab w:val="left" w:pos="4362"/>
          <w:tab w:val="left" w:pos="4929"/>
          <w:tab w:val="left" w:pos="5496"/>
          <w:tab w:val="left" w:pos="6063"/>
          <w:tab w:val="left" w:pos="6630"/>
          <w:tab w:val="left" w:pos="7197"/>
          <w:tab w:val="left" w:pos="7764"/>
        </w:tabs>
        <w:ind w:left="396" w:hanging="396"/>
        <w:rPr>
          <w:rFonts w:ascii="Arial" w:hAnsi="Arial" w:cs="Arial"/>
          <w:sz w:val="22"/>
          <w:szCs w:val="22"/>
        </w:rPr>
      </w:pPr>
    </w:p>
    <w:p w14:paraId="66563627" w14:textId="77777777" w:rsidR="00D97345" w:rsidRDefault="00D97345" w:rsidP="00D97345">
      <w:pPr>
        <w:rPr>
          <w:rFonts w:ascii="Arial" w:hAnsi="Arial" w:cs="Arial"/>
          <w:b/>
          <w:sz w:val="22"/>
          <w:szCs w:val="22"/>
        </w:rPr>
      </w:pPr>
      <w:r>
        <w:rPr>
          <w:rFonts w:ascii="Arial" w:hAnsi="Arial" w:cs="Arial"/>
          <w:b/>
          <w:sz w:val="22"/>
          <w:szCs w:val="22"/>
        </w:rPr>
        <w:t xml:space="preserve">Schoolopdracht 6.4 Voedingsschema maken </w:t>
      </w:r>
    </w:p>
    <w:p w14:paraId="1468728D" w14:textId="77777777" w:rsidR="00D97345" w:rsidRDefault="00D97345" w:rsidP="00D97345">
      <w:pPr>
        <w:rPr>
          <w:rFonts w:ascii="Arial" w:hAnsi="Arial" w:cs="Arial"/>
          <w:sz w:val="22"/>
          <w:szCs w:val="22"/>
        </w:rPr>
      </w:pPr>
      <w:r>
        <w:rPr>
          <w:rFonts w:ascii="Arial" w:hAnsi="Arial" w:cs="Arial"/>
          <w:sz w:val="22"/>
          <w:szCs w:val="22"/>
        </w:rPr>
        <w:t xml:space="preserve">Je gaat in deze opdracht een voedingsschema maken. Dit doe je in twee stappen. Eerst zet je de voedingselementen in het schema die door één meststof worden geleverd. Daarna vul je de overige elementen aan. </w:t>
      </w:r>
    </w:p>
    <w:p w14:paraId="05FF52C8" w14:textId="77777777" w:rsidR="00D97345" w:rsidRDefault="00D97345" w:rsidP="00D97345">
      <w:pPr>
        <w:numPr>
          <w:ilvl w:val="0"/>
          <w:numId w:val="2"/>
        </w:numPr>
        <w:rPr>
          <w:rFonts w:ascii="Arial" w:hAnsi="Arial" w:cs="Arial"/>
          <w:sz w:val="22"/>
          <w:szCs w:val="22"/>
        </w:rPr>
      </w:pPr>
      <w:r>
        <w:rPr>
          <w:rFonts w:ascii="Arial" w:hAnsi="Arial" w:cs="Arial"/>
          <w:sz w:val="22"/>
          <w:szCs w:val="22"/>
        </w:rPr>
        <w:t xml:space="preserve">Gebruik het schema dat je in schoolopdracht 6.3 hebt ingevuld en maak de zinnen af </w:t>
      </w:r>
    </w:p>
    <w:p w14:paraId="2F17880B" w14:textId="77777777" w:rsidR="00D97345" w:rsidRDefault="00D97345" w:rsidP="00D97345">
      <w:pPr>
        <w:rPr>
          <w:rFonts w:ascii="Arial" w:hAnsi="Arial" w:cs="Arial"/>
          <w:sz w:val="22"/>
          <w:szCs w:val="22"/>
        </w:rPr>
      </w:pPr>
    </w:p>
    <w:p w14:paraId="34CAC91E" w14:textId="77777777" w:rsidR="00D97345" w:rsidRDefault="00D97345" w:rsidP="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2"/>
          <w:szCs w:val="22"/>
        </w:rPr>
      </w:pPr>
      <w:r>
        <w:rPr>
          <w:rFonts w:ascii="Arial" w:hAnsi="Arial" w:cs="Arial"/>
          <w:sz w:val="22"/>
          <w:szCs w:val="22"/>
        </w:rPr>
        <w:t>Ca</w:t>
      </w:r>
      <w:r>
        <w:rPr>
          <w:rFonts w:ascii="Arial" w:hAnsi="Arial" w:cs="Arial"/>
          <w:sz w:val="22"/>
          <w:szCs w:val="22"/>
          <w:vertAlign w:val="superscript"/>
        </w:rPr>
        <w:t>2+</w:t>
      </w:r>
      <w:r>
        <w:rPr>
          <w:rFonts w:ascii="Arial" w:hAnsi="Arial" w:cs="Arial"/>
          <w:sz w:val="22"/>
          <w:szCs w:val="22"/>
        </w:rPr>
        <w:t xml:space="preserve"> wordt alleen geleverd door  Ca(NO</w:t>
      </w:r>
      <w:r>
        <w:rPr>
          <w:rFonts w:ascii="Arial" w:hAnsi="Arial" w:cs="Arial"/>
          <w:sz w:val="22"/>
          <w:szCs w:val="22"/>
          <w:vertAlign w:val="subscript"/>
        </w:rPr>
        <w:t>3</w:t>
      </w:r>
      <w:r>
        <w:rPr>
          <w:rFonts w:ascii="Arial" w:hAnsi="Arial" w:cs="Arial"/>
          <w:sz w:val="22"/>
          <w:szCs w:val="22"/>
        </w:rPr>
        <w:t>)</w:t>
      </w:r>
      <w:r>
        <w:rPr>
          <w:rFonts w:ascii="Arial" w:hAnsi="Arial" w:cs="Arial"/>
          <w:sz w:val="22"/>
          <w:szCs w:val="22"/>
          <w:vertAlign w:val="subscript"/>
        </w:rPr>
        <w:t>2</w:t>
      </w:r>
    </w:p>
    <w:p w14:paraId="62924370" w14:textId="77777777" w:rsidR="00D97345" w:rsidRDefault="00D97345" w:rsidP="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2"/>
          <w:szCs w:val="22"/>
        </w:rPr>
      </w:pPr>
      <w:r>
        <w:rPr>
          <w:rFonts w:ascii="Arial" w:hAnsi="Arial" w:cs="Arial"/>
          <w:sz w:val="22"/>
          <w:szCs w:val="22"/>
        </w:rPr>
        <w:t>H</w:t>
      </w:r>
      <w:r>
        <w:rPr>
          <w:rFonts w:ascii="Arial" w:hAnsi="Arial" w:cs="Arial"/>
          <w:sz w:val="22"/>
          <w:szCs w:val="22"/>
          <w:vertAlign w:val="subscript"/>
        </w:rPr>
        <w:t>2</w:t>
      </w:r>
      <w:r>
        <w:rPr>
          <w:rFonts w:ascii="Arial" w:hAnsi="Arial" w:cs="Arial"/>
          <w:sz w:val="22"/>
          <w:szCs w:val="22"/>
        </w:rPr>
        <w:t>PO</w:t>
      </w:r>
      <w:r>
        <w:rPr>
          <w:rFonts w:ascii="Arial" w:hAnsi="Arial" w:cs="Arial"/>
          <w:sz w:val="22"/>
          <w:szCs w:val="22"/>
          <w:vertAlign w:val="subscript"/>
        </w:rPr>
        <w:t>4</w:t>
      </w:r>
      <w:r>
        <w:rPr>
          <w:rFonts w:ascii="Arial" w:hAnsi="Arial" w:cs="Arial"/>
          <w:sz w:val="22"/>
          <w:szCs w:val="22"/>
          <w:vertAlign w:val="superscript"/>
        </w:rPr>
        <w:t>-</w:t>
      </w:r>
      <w:r>
        <w:rPr>
          <w:rFonts w:ascii="Arial" w:hAnsi="Arial" w:cs="Arial"/>
          <w:sz w:val="22"/>
          <w:szCs w:val="22"/>
        </w:rPr>
        <w:t xml:space="preserve"> wordt alleen geleverd door .................</w:t>
      </w:r>
    </w:p>
    <w:p w14:paraId="2031FABA" w14:textId="77777777" w:rsidR="00D97345" w:rsidRDefault="00D97345" w:rsidP="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2"/>
          <w:szCs w:val="22"/>
        </w:rPr>
      </w:pPr>
      <w:r>
        <w:rPr>
          <w:rFonts w:ascii="Arial" w:hAnsi="Arial" w:cs="Arial"/>
          <w:sz w:val="22"/>
          <w:szCs w:val="22"/>
        </w:rPr>
        <w:t>Mg</w:t>
      </w:r>
      <w:r>
        <w:rPr>
          <w:rFonts w:ascii="Arial" w:hAnsi="Arial" w:cs="Arial"/>
          <w:sz w:val="22"/>
          <w:szCs w:val="22"/>
          <w:vertAlign w:val="superscript"/>
        </w:rPr>
        <w:t>2+</w:t>
      </w:r>
      <w:r>
        <w:rPr>
          <w:rFonts w:ascii="Arial" w:hAnsi="Arial" w:cs="Arial"/>
          <w:sz w:val="22"/>
          <w:szCs w:val="22"/>
        </w:rPr>
        <w:t xml:space="preserve">  wordt alleen geleverd door .................</w:t>
      </w:r>
    </w:p>
    <w:p w14:paraId="386C7FA5" w14:textId="77777777" w:rsidR="00D97345" w:rsidRDefault="00D97345" w:rsidP="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2"/>
          <w:szCs w:val="22"/>
        </w:rPr>
      </w:pPr>
      <w:r>
        <w:rPr>
          <w:rFonts w:ascii="Arial" w:hAnsi="Arial" w:cs="Arial"/>
          <w:sz w:val="22"/>
          <w:szCs w:val="22"/>
        </w:rPr>
        <w:t>NH</w:t>
      </w:r>
      <w:r>
        <w:rPr>
          <w:rFonts w:ascii="Arial" w:hAnsi="Arial" w:cs="Arial"/>
          <w:sz w:val="22"/>
          <w:szCs w:val="22"/>
          <w:vertAlign w:val="subscript"/>
        </w:rPr>
        <w:t>4</w:t>
      </w:r>
      <w:r>
        <w:rPr>
          <w:rFonts w:ascii="Arial" w:hAnsi="Arial" w:cs="Arial"/>
          <w:sz w:val="22"/>
          <w:szCs w:val="22"/>
          <w:vertAlign w:val="superscript"/>
        </w:rPr>
        <w:t>+</w:t>
      </w:r>
      <w:r>
        <w:rPr>
          <w:rFonts w:ascii="Arial" w:hAnsi="Arial" w:cs="Arial"/>
          <w:sz w:val="22"/>
          <w:szCs w:val="22"/>
        </w:rPr>
        <w:t xml:space="preserve"> wordt alleen geleverd door .................</w:t>
      </w:r>
    </w:p>
    <w:p w14:paraId="3569C11F" w14:textId="77777777" w:rsidR="00D97345" w:rsidRDefault="00D97345" w:rsidP="00D97345">
      <w:pPr>
        <w:rPr>
          <w:rFonts w:ascii="Arial" w:hAnsi="Arial" w:cs="Arial"/>
          <w:sz w:val="22"/>
          <w:szCs w:val="22"/>
        </w:rPr>
      </w:pPr>
    </w:p>
    <w:p w14:paraId="3522967B" w14:textId="77777777" w:rsidR="00D97345" w:rsidRDefault="00D97345" w:rsidP="00D97345">
      <w:pPr>
        <w:numPr>
          <w:ilvl w:val="0"/>
          <w:numId w:val="2"/>
        </w:numPr>
        <w:rPr>
          <w:rFonts w:ascii="Arial" w:hAnsi="Arial" w:cs="Arial"/>
          <w:sz w:val="22"/>
          <w:szCs w:val="22"/>
        </w:rPr>
      </w:pPr>
      <w:r>
        <w:rPr>
          <w:rFonts w:ascii="Arial" w:hAnsi="Arial" w:cs="Arial"/>
          <w:sz w:val="22"/>
          <w:szCs w:val="22"/>
        </w:rPr>
        <w:t xml:space="preserve">Vul de overige elementen aan, zodat het schema compleet is. </w:t>
      </w:r>
    </w:p>
    <w:p w14:paraId="0AF3CCD2" w14:textId="77777777" w:rsidR="00D97345" w:rsidRDefault="00D97345" w:rsidP="00D97345">
      <w:pPr>
        <w:rPr>
          <w:rFonts w:ascii="Arial" w:hAnsi="Arial" w:cs="Arial"/>
          <w:sz w:val="22"/>
          <w:szCs w:val="22"/>
        </w:rPr>
      </w:pPr>
    </w:p>
    <w:p w14:paraId="4605497D" w14:textId="77777777" w:rsidR="00D97345" w:rsidRDefault="00D97345" w:rsidP="00D973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94"/>
        <w:gridCol w:w="794"/>
        <w:gridCol w:w="838"/>
        <w:gridCol w:w="794"/>
        <w:gridCol w:w="794"/>
        <w:gridCol w:w="794"/>
        <w:gridCol w:w="794"/>
      </w:tblGrid>
      <w:tr w:rsidR="00D97345" w14:paraId="76BFF717"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53E118E6" w14:textId="77777777" w:rsidR="00D97345" w:rsidRDefault="00D97345">
            <w:pPr>
              <w:rPr>
                <w:rFonts w:ascii="Arial" w:hAnsi="Arial" w:cs="Arial"/>
                <w:sz w:val="20"/>
                <w:szCs w:val="20"/>
              </w:rPr>
            </w:pPr>
            <w:r>
              <w:rPr>
                <w:rFonts w:ascii="Arial" w:hAnsi="Arial" w:cs="Arial"/>
                <w:sz w:val="20"/>
                <w:szCs w:val="20"/>
              </w:rPr>
              <w:t>Meststoffen</w:t>
            </w:r>
          </w:p>
        </w:tc>
        <w:tc>
          <w:tcPr>
            <w:tcW w:w="5602" w:type="dxa"/>
            <w:gridSpan w:val="7"/>
            <w:tcBorders>
              <w:top w:val="single" w:sz="4" w:space="0" w:color="auto"/>
              <w:left w:val="single" w:sz="4" w:space="0" w:color="auto"/>
              <w:bottom w:val="single" w:sz="4" w:space="0" w:color="auto"/>
              <w:right w:val="single" w:sz="4" w:space="0" w:color="auto"/>
            </w:tcBorders>
            <w:vAlign w:val="center"/>
            <w:hideMark/>
          </w:tcPr>
          <w:p w14:paraId="7D851D3F" w14:textId="77777777" w:rsidR="00D97345" w:rsidRDefault="00D97345">
            <w:pPr>
              <w:rPr>
                <w:rFonts w:ascii="Arial" w:hAnsi="Arial" w:cs="Arial"/>
                <w:sz w:val="20"/>
                <w:szCs w:val="20"/>
              </w:rPr>
            </w:pPr>
            <w:r>
              <w:rPr>
                <w:rFonts w:ascii="Arial" w:hAnsi="Arial" w:cs="Arial"/>
                <w:sz w:val="20"/>
                <w:szCs w:val="20"/>
              </w:rPr>
              <w:t>Voedingsoplossing in millimol/l</w:t>
            </w:r>
          </w:p>
        </w:tc>
      </w:tr>
      <w:tr w:rsidR="00D97345" w14:paraId="5EAAB99C"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tcPr>
          <w:p w14:paraId="3D771B47"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hideMark/>
          </w:tcPr>
          <w:p w14:paraId="1D5E3841" w14:textId="77777777" w:rsidR="00D97345" w:rsidRDefault="00D97345">
            <w:pPr>
              <w:rPr>
                <w:rFonts w:ascii="Arial" w:hAnsi="Arial" w:cs="Arial"/>
                <w:sz w:val="20"/>
                <w:szCs w:val="20"/>
              </w:rPr>
            </w:pPr>
            <w:r>
              <w:rPr>
                <w:rFonts w:ascii="Arial" w:hAnsi="Arial" w:cs="Arial"/>
                <w:sz w:val="20"/>
                <w:szCs w:val="20"/>
              </w:rPr>
              <w:t>NO</w:t>
            </w:r>
            <w:r>
              <w:rPr>
                <w:rFonts w:ascii="Arial" w:hAnsi="Arial" w:cs="Arial"/>
                <w:sz w:val="20"/>
                <w:szCs w:val="20"/>
                <w:vertAlign w:val="subscript"/>
              </w:rPr>
              <w:t>3</w:t>
            </w:r>
            <w:r>
              <w:rPr>
                <w:rFonts w:ascii="Arial" w:hAnsi="Arial" w:cs="Arial"/>
                <w:sz w:val="20"/>
                <w:szCs w:val="20"/>
                <w:vertAlign w:val="superscript"/>
              </w:rPr>
              <w:t>-</w:t>
            </w:r>
          </w:p>
        </w:tc>
        <w:tc>
          <w:tcPr>
            <w:tcW w:w="794" w:type="dxa"/>
            <w:tcBorders>
              <w:top w:val="single" w:sz="4" w:space="0" w:color="auto"/>
              <w:left w:val="single" w:sz="4" w:space="0" w:color="auto"/>
              <w:bottom w:val="single" w:sz="4" w:space="0" w:color="auto"/>
              <w:right w:val="single" w:sz="4" w:space="0" w:color="auto"/>
            </w:tcBorders>
            <w:vAlign w:val="center"/>
            <w:hideMark/>
          </w:tcPr>
          <w:p w14:paraId="42A0D7B3" w14:textId="77777777" w:rsidR="00D97345" w:rsidRDefault="00D97345">
            <w:pPr>
              <w:rPr>
                <w:rFonts w:ascii="Arial" w:hAnsi="Arial" w:cs="Arial"/>
                <w:sz w:val="20"/>
                <w:szCs w:val="20"/>
              </w:rPr>
            </w:pPr>
            <w:r>
              <w:rPr>
                <w:rFonts w:ascii="Arial" w:hAnsi="Arial" w:cs="Arial"/>
                <w:sz w:val="20"/>
                <w:szCs w:val="20"/>
              </w:rPr>
              <w:t>NH</w:t>
            </w:r>
            <w:r>
              <w:rPr>
                <w:rFonts w:ascii="Arial" w:hAnsi="Arial" w:cs="Arial"/>
                <w:sz w:val="20"/>
                <w:szCs w:val="20"/>
                <w:vertAlign w:val="subscript"/>
              </w:rPr>
              <w:t>4</w:t>
            </w:r>
            <w:r>
              <w:rPr>
                <w:rFonts w:ascii="Arial" w:hAnsi="Arial" w:cs="Arial"/>
                <w:sz w:val="20"/>
                <w:szCs w:val="20"/>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2F7FCFCF" w14:textId="77777777" w:rsidR="00D97345" w:rsidRDefault="00D97345">
            <w:pPr>
              <w:rPr>
                <w:rFonts w:ascii="Arial" w:hAnsi="Arial" w:cs="Arial"/>
                <w:sz w:val="20"/>
                <w:szCs w:val="20"/>
              </w:rPr>
            </w:pPr>
            <w:r>
              <w:rPr>
                <w:rFonts w:ascii="Arial" w:hAnsi="Arial" w:cs="Arial"/>
                <w:sz w:val="20"/>
                <w:szCs w:val="20"/>
              </w:rPr>
              <w:t>H</w:t>
            </w:r>
            <w:r>
              <w:rPr>
                <w:rFonts w:ascii="Arial" w:hAnsi="Arial" w:cs="Arial"/>
                <w:sz w:val="20"/>
                <w:szCs w:val="20"/>
                <w:vertAlign w:val="subscript"/>
              </w:rPr>
              <w:t>2</w:t>
            </w: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w:t>
            </w:r>
          </w:p>
        </w:tc>
        <w:tc>
          <w:tcPr>
            <w:tcW w:w="794" w:type="dxa"/>
            <w:tcBorders>
              <w:top w:val="single" w:sz="4" w:space="0" w:color="auto"/>
              <w:left w:val="single" w:sz="4" w:space="0" w:color="auto"/>
              <w:bottom w:val="single" w:sz="4" w:space="0" w:color="auto"/>
              <w:right w:val="single" w:sz="4" w:space="0" w:color="auto"/>
            </w:tcBorders>
            <w:vAlign w:val="center"/>
            <w:hideMark/>
          </w:tcPr>
          <w:p w14:paraId="5554139C" w14:textId="77777777" w:rsidR="00D97345" w:rsidRDefault="00D97345">
            <w:pPr>
              <w:rPr>
                <w:rFonts w:ascii="Arial" w:hAnsi="Arial" w:cs="Arial"/>
                <w:sz w:val="20"/>
                <w:szCs w:val="20"/>
              </w:rPr>
            </w:pPr>
            <w:r>
              <w:rPr>
                <w:rFonts w:ascii="Arial" w:hAnsi="Arial" w:cs="Arial"/>
                <w:sz w:val="20"/>
                <w:szCs w:val="20"/>
              </w:rPr>
              <w:t>K</w:t>
            </w:r>
            <w:r>
              <w:rPr>
                <w:rFonts w:ascii="Arial" w:hAnsi="Arial" w:cs="Arial"/>
                <w:sz w:val="20"/>
                <w:szCs w:val="20"/>
                <w:vertAlign w:val="superscript"/>
              </w:rPr>
              <w:t>+</w:t>
            </w:r>
          </w:p>
        </w:tc>
        <w:tc>
          <w:tcPr>
            <w:tcW w:w="794" w:type="dxa"/>
            <w:tcBorders>
              <w:top w:val="single" w:sz="4" w:space="0" w:color="auto"/>
              <w:left w:val="single" w:sz="4" w:space="0" w:color="auto"/>
              <w:bottom w:val="single" w:sz="4" w:space="0" w:color="auto"/>
              <w:right w:val="single" w:sz="4" w:space="0" w:color="auto"/>
            </w:tcBorders>
            <w:vAlign w:val="center"/>
            <w:hideMark/>
          </w:tcPr>
          <w:p w14:paraId="15813897" w14:textId="77777777" w:rsidR="00D97345" w:rsidRDefault="00D97345">
            <w:pPr>
              <w:rPr>
                <w:rFonts w:ascii="Arial" w:hAnsi="Arial" w:cs="Arial"/>
                <w:sz w:val="20"/>
                <w:szCs w:val="20"/>
              </w:rPr>
            </w:pPr>
            <w:r>
              <w:rPr>
                <w:rFonts w:ascii="Arial" w:hAnsi="Arial" w:cs="Arial"/>
                <w:sz w:val="20"/>
                <w:szCs w:val="20"/>
              </w:rPr>
              <w:t>Ca</w:t>
            </w:r>
            <w:r>
              <w:rPr>
                <w:rFonts w:ascii="Arial" w:hAnsi="Arial" w:cs="Arial"/>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vAlign w:val="center"/>
            <w:hideMark/>
          </w:tcPr>
          <w:p w14:paraId="1964C86F" w14:textId="77777777" w:rsidR="00D97345" w:rsidRDefault="00D97345">
            <w:pP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vAlign w:val="center"/>
            <w:hideMark/>
          </w:tcPr>
          <w:p w14:paraId="4A69FA0E" w14:textId="77777777" w:rsidR="00D97345" w:rsidRDefault="00D97345">
            <w:pPr>
              <w:rPr>
                <w:rFonts w:ascii="Arial" w:hAnsi="Arial" w:cs="Arial"/>
                <w:sz w:val="20"/>
                <w:szCs w:val="20"/>
              </w:rPr>
            </w:pPr>
            <w:r>
              <w:rPr>
                <w:rFonts w:ascii="Arial" w:hAnsi="Arial" w:cs="Arial"/>
                <w:sz w:val="20"/>
                <w:szCs w:val="20"/>
              </w:rPr>
              <w:t>SO</w:t>
            </w:r>
            <w:r>
              <w:rPr>
                <w:rFonts w:ascii="Arial" w:hAnsi="Arial" w:cs="Arial"/>
                <w:sz w:val="20"/>
                <w:szCs w:val="20"/>
                <w:vertAlign w:val="subscript"/>
              </w:rPr>
              <w:t>4</w:t>
            </w:r>
            <w:r>
              <w:rPr>
                <w:rFonts w:ascii="Arial" w:hAnsi="Arial" w:cs="Arial"/>
                <w:sz w:val="20"/>
                <w:szCs w:val="20"/>
                <w:vertAlign w:val="superscript"/>
              </w:rPr>
              <w:t>2-</w:t>
            </w:r>
          </w:p>
        </w:tc>
      </w:tr>
      <w:tr w:rsidR="00D97345" w14:paraId="5127951F"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tcPr>
          <w:p w14:paraId="569F7D4C"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hideMark/>
          </w:tcPr>
          <w:p w14:paraId="3F96AE77" w14:textId="77777777" w:rsidR="00D97345" w:rsidRDefault="00D97345">
            <w:pPr>
              <w:rPr>
                <w:rFonts w:ascii="Arial" w:hAnsi="Arial" w:cs="Arial"/>
                <w:sz w:val="20"/>
                <w:szCs w:val="20"/>
              </w:rPr>
            </w:pPr>
            <w:r>
              <w:rPr>
                <w:rFonts w:ascii="Arial" w:hAnsi="Arial" w:cs="Arial"/>
                <w:sz w:val="20"/>
                <w:szCs w:val="20"/>
              </w:rPr>
              <w:t>15.25</w:t>
            </w:r>
          </w:p>
        </w:tc>
        <w:tc>
          <w:tcPr>
            <w:tcW w:w="794" w:type="dxa"/>
            <w:tcBorders>
              <w:top w:val="single" w:sz="4" w:space="0" w:color="auto"/>
              <w:left w:val="single" w:sz="4" w:space="0" w:color="auto"/>
              <w:bottom w:val="single" w:sz="4" w:space="0" w:color="auto"/>
              <w:right w:val="single" w:sz="4" w:space="0" w:color="auto"/>
            </w:tcBorders>
            <w:vAlign w:val="center"/>
            <w:hideMark/>
          </w:tcPr>
          <w:p w14:paraId="12AFED9D" w14:textId="77777777" w:rsidR="00D97345" w:rsidRDefault="00D97345">
            <w:pPr>
              <w:rPr>
                <w:rFonts w:ascii="Arial" w:hAnsi="Arial" w:cs="Arial"/>
                <w:sz w:val="20"/>
                <w:szCs w:val="20"/>
              </w:rPr>
            </w:pPr>
            <w:r>
              <w:rPr>
                <w:rFonts w:ascii="Arial" w:hAnsi="Arial" w:cs="Arial"/>
                <w:sz w:val="20"/>
                <w:szCs w:val="20"/>
              </w:rPr>
              <w:t>1.00</w:t>
            </w:r>
          </w:p>
        </w:tc>
        <w:tc>
          <w:tcPr>
            <w:tcW w:w="838" w:type="dxa"/>
            <w:tcBorders>
              <w:top w:val="single" w:sz="4" w:space="0" w:color="auto"/>
              <w:left w:val="single" w:sz="4" w:space="0" w:color="auto"/>
              <w:bottom w:val="single" w:sz="4" w:space="0" w:color="auto"/>
              <w:right w:val="single" w:sz="4" w:space="0" w:color="auto"/>
            </w:tcBorders>
            <w:vAlign w:val="center"/>
            <w:hideMark/>
          </w:tcPr>
          <w:p w14:paraId="023B6679" w14:textId="77777777" w:rsidR="00D97345" w:rsidRDefault="00D97345">
            <w:pPr>
              <w:rPr>
                <w:rFonts w:ascii="Arial" w:hAnsi="Arial" w:cs="Arial"/>
                <w:sz w:val="20"/>
                <w:szCs w:val="20"/>
              </w:rPr>
            </w:pPr>
            <w:r>
              <w:rPr>
                <w:rFonts w:ascii="Arial" w:hAnsi="Arial" w:cs="Arial"/>
                <w:sz w:val="20"/>
                <w:szCs w:val="20"/>
              </w:rPr>
              <w:t>1.25</w:t>
            </w:r>
          </w:p>
        </w:tc>
        <w:tc>
          <w:tcPr>
            <w:tcW w:w="794" w:type="dxa"/>
            <w:tcBorders>
              <w:top w:val="single" w:sz="4" w:space="0" w:color="auto"/>
              <w:left w:val="single" w:sz="4" w:space="0" w:color="auto"/>
              <w:bottom w:val="single" w:sz="4" w:space="0" w:color="auto"/>
              <w:right w:val="single" w:sz="4" w:space="0" w:color="auto"/>
            </w:tcBorders>
            <w:vAlign w:val="center"/>
            <w:hideMark/>
          </w:tcPr>
          <w:p w14:paraId="3BD6D98B" w14:textId="77777777" w:rsidR="00D97345" w:rsidRDefault="00D97345">
            <w:pPr>
              <w:rPr>
                <w:rFonts w:ascii="Arial" w:hAnsi="Arial" w:cs="Arial"/>
                <w:sz w:val="20"/>
                <w:szCs w:val="20"/>
              </w:rPr>
            </w:pPr>
            <w:r>
              <w:rPr>
                <w:rFonts w:ascii="Arial" w:hAnsi="Arial" w:cs="Arial"/>
                <w:sz w:val="20"/>
                <w:szCs w:val="20"/>
              </w:rPr>
              <w:t>7.50</w:t>
            </w:r>
          </w:p>
        </w:tc>
        <w:tc>
          <w:tcPr>
            <w:tcW w:w="794" w:type="dxa"/>
            <w:tcBorders>
              <w:top w:val="single" w:sz="4" w:space="0" w:color="auto"/>
              <w:left w:val="single" w:sz="4" w:space="0" w:color="auto"/>
              <w:bottom w:val="single" w:sz="4" w:space="0" w:color="auto"/>
              <w:right w:val="single" w:sz="4" w:space="0" w:color="auto"/>
            </w:tcBorders>
            <w:vAlign w:val="center"/>
            <w:hideMark/>
          </w:tcPr>
          <w:p w14:paraId="3C647C12" w14:textId="77777777" w:rsidR="00D97345" w:rsidRDefault="00D97345">
            <w:pPr>
              <w:rPr>
                <w:rFonts w:ascii="Arial" w:hAnsi="Arial" w:cs="Arial"/>
                <w:sz w:val="20"/>
                <w:szCs w:val="20"/>
              </w:rPr>
            </w:pPr>
            <w:r>
              <w:rPr>
                <w:rFonts w:ascii="Arial" w:hAnsi="Arial" w:cs="Arial"/>
                <w:sz w:val="20"/>
                <w:szCs w:val="20"/>
              </w:rPr>
              <w:t>4.25</w:t>
            </w:r>
          </w:p>
        </w:tc>
        <w:tc>
          <w:tcPr>
            <w:tcW w:w="794" w:type="dxa"/>
            <w:tcBorders>
              <w:top w:val="single" w:sz="4" w:space="0" w:color="auto"/>
              <w:left w:val="single" w:sz="4" w:space="0" w:color="auto"/>
              <w:bottom w:val="single" w:sz="4" w:space="0" w:color="auto"/>
              <w:right w:val="single" w:sz="4" w:space="0" w:color="auto"/>
            </w:tcBorders>
            <w:vAlign w:val="center"/>
            <w:hideMark/>
          </w:tcPr>
          <w:p w14:paraId="75F88F75" w14:textId="77777777" w:rsidR="00D97345" w:rsidRDefault="00D97345">
            <w:pPr>
              <w:rPr>
                <w:rFonts w:ascii="Arial" w:hAnsi="Arial" w:cs="Arial"/>
                <w:sz w:val="20"/>
                <w:szCs w:val="20"/>
              </w:rPr>
            </w:pPr>
            <w:r>
              <w:rPr>
                <w:rFonts w:ascii="Arial" w:hAnsi="Arial" w:cs="Arial"/>
                <w:sz w:val="20"/>
                <w:szCs w:val="20"/>
              </w:rPr>
              <w:t>1.5</w:t>
            </w:r>
          </w:p>
        </w:tc>
        <w:tc>
          <w:tcPr>
            <w:tcW w:w="794" w:type="dxa"/>
            <w:tcBorders>
              <w:top w:val="single" w:sz="4" w:space="0" w:color="auto"/>
              <w:left w:val="single" w:sz="4" w:space="0" w:color="auto"/>
              <w:bottom w:val="single" w:sz="4" w:space="0" w:color="auto"/>
              <w:right w:val="single" w:sz="4" w:space="0" w:color="auto"/>
            </w:tcBorders>
            <w:vAlign w:val="center"/>
            <w:hideMark/>
          </w:tcPr>
          <w:p w14:paraId="5BA4824C" w14:textId="77777777" w:rsidR="00D97345" w:rsidRDefault="00D97345">
            <w:pPr>
              <w:rPr>
                <w:rFonts w:ascii="Arial" w:hAnsi="Arial" w:cs="Arial"/>
                <w:sz w:val="20"/>
                <w:szCs w:val="20"/>
              </w:rPr>
            </w:pPr>
            <w:r>
              <w:rPr>
                <w:rFonts w:ascii="Arial" w:hAnsi="Arial" w:cs="Arial"/>
                <w:sz w:val="20"/>
                <w:szCs w:val="20"/>
              </w:rPr>
              <w:t>1.75</w:t>
            </w:r>
          </w:p>
        </w:tc>
      </w:tr>
      <w:tr w:rsidR="00D97345" w14:paraId="06E24C87"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7690953C" w14:textId="77777777" w:rsidR="00D97345" w:rsidRDefault="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0"/>
                <w:szCs w:val="20"/>
              </w:rPr>
            </w:pPr>
            <w:r>
              <w:rPr>
                <w:rFonts w:ascii="Arial" w:hAnsi="Arial" w:cs="Arial"/>
                <w:sz w:val="20"/>
                <w:szCs w:val="20"/>
              </w:rPr>
              <w:t xml:space="preserve">4.25  </w:t>
            </w:r>
            <w:proofErr w:type="spellStart"/>
            <w:r>
              <w:rPr>
                <w:rFonts w:ascii="Arial" w:hAnsi="Arial" w:cs="Arial"/>
                <w:sz w:val="20"/>
                <w:szCs w:val="20"/>
              </w:rPr>
              <w:t>mmol</w:t>
            </w:r>
            <w:proofErr w:type="spellEnd"/>
            <w:r>
              <w:rPr>
                <w:rFonts w:ascii="Arial" w:hAnsi="Arial" w:cs="Arial"/>
                <w:sz w:val="20"/>
                <w:szCs w:val="20"/>
              </w:rPr>
              <w:t xml:space="preserve"> kalksalpeter</w:t>
            </w:r>
          </w:p>
        </w:tc>
        <w:tc>
          <w:tcPr>
            <w:tcW w:w="794" w:type="dxa"/>
            <w:tcBorders>
              <w:top w:val="single" w:sz="4" w:space="0" w:color="auto"/>
              <w:left w:val="single" w:sz="4" w:space="0" w:color="auto"/>
              <w:bottom w:val="single" w:sz="4" w:space="0" w:color="auto"/>
              <w:right w:val="single" w:sz="4" w:space="0" w:color="auto"/>
            </w:tcBorders>
            <w:vAlign w:val="center"/>
          </w:tcPr>
          <w:p w14:paraId="23BA09DF"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3197938"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734C1E93"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4A3DE74F"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43DFAFEB"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76CABA0"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1F01107D" w14:textId="77777777" w:rsidR="00D97345" w:rsidRDefault="00D97345">
            <w:pPr>
              <w:rPr>
                <w:rFonts w:ascii="Arial" w:hAnsi="Arial" w:cs="Arial"/>
                <w:sz w:val="20"/>
                <w:szCs w:val="20"/>
              </w:rPr>
            </w:pPr>
          </w:p>
        </w:tc>
      </w:tr>
      <w:tr w:rsidR="00D97345" w14:paraId="4732300A"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329E849A" w14:textId="77777777" w:rsidR="00D97345" w:rsidRDefault="00D97345">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mmol</w:t>
            </w:r>
            <w:proofErr w:type="spellEnd"/>
            <w:r>
              <w:rPr>
                <w:rFonts w:ascii="Arial" w:hAnsi="Arial" w:cs="Arial"/>
                <w:sz w:val="20"/>
                <w:szCs w:val="20"/>
              </w:rPr>
              <w:t xml:space="preserve"> </w:t>
            </w:r>
            <w:proofErr w:type="spellStart"/>
            <w:r>
              <w:rPr>
                <w:rFonts w:ascii="Arial" w:hAnsi="Arial" w:cs="Arial"/>
                <w:sz w:val="20"/>
                <w:szCs w:val="20"/>
              </w:rPr>
              <w:t>monokalifosfaat</w:t>
            </w:r>
            <w:proofErr w:type="spellEnd"/>
          </w:p>
        </w:tc>
        <w:tc>
          <w:tcPr>
            <w:tcW w:w="794" w:type="dxa"/>
            <w:tcBorders>
              <w:top w:val="single" w:sz="4" w:space="0" w:color="auto"/>
              <w:left w:val="single" w:sz="4" w:space="0" w:color="auto"/>
              <w:bottom w:val="single" w:sz="4" w:space="0" w:color="auto"/>
              <w:right w:val="single" w:sz="4" w:space="0" w:color="auto"/>
            </w:tcBorders>
            <w:vAlign w:val="center"/>
          </w:tcPr>
          <w:p w14:paraId="0651CC35"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B13D2F1"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1290182F"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CFC7221"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BB33886"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658C5308"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35A3864" w14:textId="77777777" w:rsidR="00D97345" w:rsidRDefault="00D97345">
            <w:pPr>
              <w:rPr>
                <w:rFonts w:ascii="Arial" w:hAnsi="Arial" w:cs="Arial"/>
                <w:sz w:val="20"/>
                <w:szCs w:val="20"/>
              </w:rPr>
            </w:pPr>
          </w:p>
        </w:tc>
      </w:tr>
      <w:tr w:rsidR="00D97345" w14:paraId="660E3011"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6B69D60F" w14:textId="77777777" w:rsidR="00D97345" w:rsidRDefault="00D97345">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mmol</w:t>
            </w:r>
            <w:proofErr w:type="spellEnd"/>
            <w:r>
              <w:rPr>
                <w:rFonts w:ascii="Arial" w:hAnsi="Arial" w:cs="Arial"/>
                <w:sz w:val="20"/>
                <w:szCs w:val="20"/>
              </w:rPr>
              <w:t xml:space="preserve"> bitterzout</w:t>
            </w:r>
          </w:p>
        </w:tc>
        <w:tc>
          <w:tcPr>
            <w:tcW w:w="794" w:type="dxa"/>
            <w:tcBorders>
              <w:top w:val="single" w:sz="4" w:space="0" w:color="auto"/>
              <w:left w:val="single" w:sz="4" w:space="0" w:color="auto"/>
              <w:bottom w:val="single" w:sz="4" w:space="0" w:color="auto"/>
              <w:right w:val="single" w:sz="4" w:space="0" w:color="auto"/>
            </w:tcBorders>
            <w:vAlign w:val="center"/>
          </w:tcPr>
          <w:p w14:paraId="5645E2E7"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21E8FA9"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797A14C4"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B7BA341"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132DECA"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799ADA0"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2DA6761E" w14:textId="77777777" w:rsidR="00D97345" w:rsidRDefault="00D97345">
            <w:pPr>
              <w:rPr>
                <w:rFonts w:ascii="Arial" w:hAnsi="Arial" w:cs="Arial"/>
                <w:sz w:val="20"/>
                <w:szCs w:val="20"/>
              </w:rPr>
            </w:pPr>
          </w:p>
        </w:tc>
      </w:tr>
      <w:tr w:rsidR="00D97345" w14:paraId="79071084"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4956EDD7" w14:textId="77777777" w:rsidR="00D97345" w:rsidRDefault="00D97345">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mmol</w:t>
            </w:r>
            <w:proofErr w:type="spellEnd"/>
            <w:r>
              <w:rPr>
                <w:rFonts w:ascii="Arial" w:hAnsi="Arial" w:cs="Arial"/>
                <w:sz w:val="20"/>
                <w:szCs w:val="20"/>
              </w:rPr>
              <w:t xml:space="preserve"> kalisulfaat</w:t>
            </w:r>
          </w:p>
        </w:tc>
        <w:tc>
          <w:tcPr>
            <w:tcW w:w="794" w:type="dxa"/>
            <w:tcBorders>
              <w:top w:val="single" w:sz="4" w:space="0" w:color="auto"/>
              <w:left w:val="single" w:sz="4" w:space="0" w:color="auto"/>
              <w:bottom w:val="single" w:sz="4" w:space="0" w:color="auto"/>
              <w:right w:val="single" w:sz="4" w:space="0" w:color="auto"/>
            </w:tcBorders>
            <w:vAlign w:val="center"/>
          </w:tcPr>
          <w:p w14:paraId="26EF4000"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4377133F"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4A2A2A28"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4EA02B4E"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1AA22F4"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270BDFC1"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D93C55C" w14:textId="77777777" w:rsidR="00D97345" w:rsidRDefault="00D97345">
            <w:pPr>
              <w:rPr>
                <w:rFonts w:ascii="Arial" w:hAnsi="Arial" w:cs="Arial"/>
                <w:sz w:val="20"/>
                <w:szCs w:val="20"/>
              </w:rPr>
            </w:pPr>
          </w:p>
        </w:tc>
      </w:tr>
      <w:tr w:rsidR="00D97345" w14:paraId="573195D3" w14:textId="77777777" w:rsidTr="00D97345">
        <w:trPr>
          <w:trHeight w:val="397"/>
        </w:trPr>
        <w:tc>
          <w:tcPr>
            <w:tcW w:w="3348" w:type="dxa"/>
            <w:tcBorders>
              <w:top w:val="single" w:sz="4" w:space="0" w:color="auto"/>
              <w:left w:val="single" w:sz="4" w:space="0" w:color="auto"/>
              <w:bottom w:val="single" w:sz="4" w:space="0" w:color="auto"/>
              <w:right w:val="single" w:sz="4" w:space="0" w:color="auto"/>
            </w:tcBorders>
            <w:vAlign w:val="center"/>
            <w:hideMark/>
          </w:tcPr>
          <w:p w14:paraId="1F119DB4" w14:textId="77777777" w:rsidR="00D97345" w:rsidRDefault="00D97345">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mmol</w:t>
            </w:r>
            <w:proofErr w:type="spellEnd"/>
            <w:r>
              <w:rPr>
                <w:rFonts w:ascii="Arial" w:hAnsi="Arial" w:cs="Arial"/>
                <w:sz w:val="20"/>
                <w:szCs w:val="20"/>
              </w:rPr>
              <w:t xml:space="preserve"> kalisalpeter</w:t>
            </w:r>
          </w:p>
        </w:tc>
        <w:tc>
          <w:tcPr>
            <w:tcW w:w="794" w:type="dxa"/>
            <w:tcBorders>
              <w:top w:val="single" w:sz="4" w:space="0" w:color="auto"/>
              <w:left w:val="single" w:sz="4" w:space="0" w:color="auto"/>
              <w:bottom w:val="single" w:sz="4" w:space="0" w:color="auto"/>
              <w:right w:val="single" w:sz="4" w:space="0" w:color="auto"/>
            </w:tcBorders>
            <w:vAlign w:val="center"/>
          </w:tcPr>
          <w:p w14:paraId="01DBBEB6"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6630080F"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5BB20D47"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8B447DD"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1735D8C8"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7CA2EED" w14:textId="77777777" w:rsidR="00D97345" w:rsidRDefault="00D97345">
            <w:pP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276EB66" w14:textId="77777777" w:rsidR="00D97345" w:rsidRDefault="00D97345">
            <w:pPr>
              <w:rPr>
                <w:rFonts w:ascii="Arial" w:hAnsi="Arial" w:cs="Arial"/>
                <w:sz w:val="20"/>
                <w:szCs w:val="20"/>
              </w:rPr>
            </w:pPr>
          </w:p>
        </w:tc>
      </w:tr>
    </w:tbl>
    <w:p w14:paraId="244D9D8A" w14:textId="77777777" w:rsidR="00D97345" w:rsidRDefault="00D97345" w:rsidP="00D97345">
      <w:pPr>
        <w:rPr>
          <w:rFonts w:ascii="Arial" w:hAnsi="Arial" w:cs="Arial"/>
          <w:sz w:val="20"/>
          <w:szCs w:val="20"/>
        </w:rPr>
      </w:pPr>
    </w:p>
    <w:p w14:paraId="50A18176" w14:textId="77777777" w:rsidR="00D97345" w:rsidRDefault="00D97345" w:rsidP="00D97345">
      <w:pPr>
        <w:rPr>
          <w:rFonts w:ascii="Arial" w:hAnsi="Arial" w:cs="Arial"/>
          <w:sz w:val="22"/>
          <w:szCs w:val="22"/>
        </w:rPr>
      </w:pPr>
    </w:p>
    <w:p w14:paraId="5EF06CE6" w14:textId="77777777" w:rsidR="00D97345" w:rsidRDefault="00D97345" w:rsidP="00D97345">
      <w:pPr>
        <w:rPr>
          <w:rFonts w:ascii="Arial" w:hAnsi="Arial" w:cs="Arial"/>
          <w:b/>
          <w:sz w:val="22"/>
          <w:szCs w:val="22"/>
        </w:rPr>
      </w:pPr>
      <w:r>
        <w:rPr>
          <w:rFonts w:ascii="Arial" w:hAnsi="Arial" w:cs="Arial"/>
          <w:b/>
          <w:sz w:val="22"/>
          <w:szCs w:val="22"/>
        </w:rPr>
        <w:t xml:space="preserve">Schoolopdracht 6.5  Van </w:t>
      </w:r>
      <w:proofErr w:type="spellStart"/>
      <w:r>
        <w:rPr>
          <w:rFonts w:ascii="Arial" w:hAnsi="Arial" w:cs="Arial"/>
          <w:b/>
          <w:sz w:val="22"/>
          <w:szCs w:val="22"/>
        </w:rPr>
        <w:t>mmol</w:t>
      </w:r>
      <w:proofErr w:type="spellEnd"/>
      <w:r>
        <w:rPr>
          <w:rFonts w:ascii="Arial" w:hAnsi="Arial" w:cs="Arial"/>
          <w:b/>
          <w:sz w:val="22"/>
          <w:szCs w:val="22"/>
        </w:rPr>
        <w:t xml:space="preserve"> per liter naar kilogram per m</w:t>
      </w:r>
      <w:r>
        <w:rPr>
          <w:rFonts w:ascii="Arial" w:hAnsi="Arial" w:cs="Arial"/>
          <w:b/>
          <w:sz w:val="22"/>
          <w:szCs w:val="22"/>
          <w:vertAlign w:val="superscript"/>
        </w:rPr>
        <w:t>3</w:t>
      </w:r>
      <w:r>
        <w:rPr>
          <w:rFonts w:ascii="Arial" w:hAnsi="Arial" w:cs="Arial"/>
          <w:b/>
          <w:sz w:val="22"/>
          <w:szCs w:val="22"/>
        </w:rPr>
        <w:t xml:space="preserve"> </w:t>
      </w:r>
    </w:p>
    <w:p w14:paraId="488E9603" w14:textId="77777777" w:rsidR="00D97345" w:rsidRDefault="00D97345" w:rsidP="00D97345">
      <w:pPr>
        <w:rPr>
          <w:rFonts w:ascii="Arial" w:hAnsi="Arial" w:cs="Arial"/>
          <w:sz w:val="22"/>
          <w:szCs w:val="22"/>
        </w:rPr>
      </w:pPr>
      <w:r>
        <w:rPr>
          <w:rFonts w:ascii="Arial" w:hAnsi="Arial" w:cs="Arial"/>
          <w:sz w:val="22"/>
          <w:szCs w:val="22"/>
        </w:rPr>
        <w:t xml:space="preserve">Als je alles goed hebt ingevuld, kom je aan de volgende hoeveelheden meststof per </w:t>
      </w:r>
    </w:p>
    <w:p w14:paraId="211DBE7E" w14:textId="77777777" w:rsidR="00D97345" w:rsidRDefault="00D97345" w:rsidP="00D97345">
      <w:pPr>
        <w:rPr>
          <w:rFonts w:ascii="Arial" w:hAnsi="Arial" w:cs="Arial"/>
          <w:sz w:val="22"/>
          <w:szCs w:val="22"/>
        </w:rPr>
      </w:pPr>
      <w:r>
        <w:rPr>
          <w:rFonts w:ascii="Arial" w:hAnsi="Arial" w:cs="Arial"/>
          <w:sz w:val="22"/>
          <w:szCs w:val="22"/>
        </w:rPr>
        <w:t xml:space="preserve">liter voedingsoplossing: </w:t>
      </w:r>
    </w:p>
    <w:p w14:paraId="0D21B39B" w14:textId="77777777" w:rsidR="00D97345" w:rsidRDefault="00D97345" w:rsidP="00D97345">
      <w:pPr>
        <w:rPr>
          <w:rFonts w:ascii="Arial" w:hAnsi="Arial" w:cs="Arial"/>
          <w:sz w:val="22"/>
          <w:szCs w:val="22"/>
        </w:rPr>
      </w:pPr>
    </w:p>
    <w:tbl>
      <w:tblPr>
        <w:tblW w:w="0" w:type="auto"/>
        <w:tblLook w:val="01E0" w:firstRow="1" w:lastRow="1" w:firstColumn="1" w:lastColumn="1" w:noHBand="0" w:noVBand="0"/>
      </w:tblPr>
      <w:tblGrid>
        <w:gridCol w:w="4534"/>
        <w:gridCol w:w="4538"/>
      </w:tblGrid>
      <w:tr w:rsidR="00D97345" w14:paraId="778131A9" w14:textId="77777777" w:rsidTr="00D97345">
        <w:tc>
          <w:tcPr>
            <w:tcW w:w="4606" w:type="dxa"/>
            <w:hideMark/>
          </w:tcPr>
          <w:p w14:paraId="60F3EDE4" w14:textId="77777777" w:rsidR="00D97345" w:rsidRDefault="00D97345">
            <w:pPr>
              <w:rPr>
                <w:rFonts w:ascii="Arial" w:hAnsi="Arial" w:cs="Arial"/>
                <w:sz w:val="22"/>
                <w:szCs w:val="22"/>
              </w:rPr>
            </w:pPr>
            <w:r>
              <w:rPr>
                <w:rFonts w:ascii="Arial" w:hAnsi="Arial" w:cs="Arial"/>
                <w:sz w:val="22"/>
                <w:szCs w:val="22"/>
              </w:rPr>
              <w:t xml:space="preserve">4.25 </w:t>
            </w:r>
            <w:proofErr w:type="spellStart"/>
            <w:r>
              <w:rPr>
                <w:rFonts w:ascii="Arial" w:hAnsi="Arial" w:cs="Arial"/>
                <w:sz w:val="22"/>
                <w:szCs w:val="22"/>
              </w:rPr>
              <w:t>mmol</w:t>
            </w:r>
            <w:proofErr w:type="spellEnd"/>
            <w:r>
              <w:rPr>
                <w:rFonts w:ascii="Arial" w:hAnsi="Arial" w:cs="Arial"/>
                <w:sz w:val="22"/>
                <w:szCs w:val="22"/>
              </w:rPr>
              <w:t xml:space="preserve"> kalksalpeter </w:t>
            </w:r>
          </w:p>
          <w:p w14:paraId="08FA2098" w14:textId="77777777" w:rsidR="00D97345" w:rsidRDefault="00D97345">
            <w:pPr>
              <w:rPr>
                <w:rFonts w:ascii="Arial" w:hAnsi="Arial" w:cs="Arial"/>
                <w:sz w:val="22"/>
                <w:szCs w:val="22"/>
              </w:rPr>
            </w:pPr>
            <w:r>
              <w:rPr>
                <w:rFonts w:ascii="Arial" w:hAnsi="Arial" w:cs="Arial"/>
                <w:sz w:val="22"/>
                <w:szCs w:val="22"/>
              </w:rPr>
              <w:t xml:space="preserve">1.25 </w:t>
            </w:r>
            <w:proofErr w:type="spellStart"/>
            <w:r>
              <w:rPr>
                <w:rFonts w:ascii="Arial" w:hAnsi="Arial" w:cs="Arial"/>
                <w:sz w:val="22"/>
                <w:szCs w:val="22"/>
              </w:rPr>
              <w:t>mmol</w:t>
            </w:r>
            <w:proofErr w:type="spellEnd"/>
            <w:r>
              <w:rPr>
                <w:rFonts w:ascii="Arial" w:hAnsi="Arial" w:cs="Arial"/>
                <w:sz w:val="22"/>
                <w:szCs w:val="22"/>
              </w:rPr>
              <w:t xml:space="preserve"> </w:t>
            </w:r>
            <w:proofErr w:type="spellStart"/>
            <w:r>
              <w:rPr>
                <w:rFonts w:ascii="Arial" w:hAnsi="Arial" w:cs="Arial"/>
                <w:sz w:val="22"/>
                <w:szCs w:val="22"/>
              </w:rPr>
              <w:t>monokalifosfaat</w:t>
            </w:r>
            <w:proofErr w:type="spellEnd"/>
            <w:r>
              <w:rPr>
                <w:rFonts w:ascii="Arial" w:hAnsi="Arial" w:cs="Arial"/>
                <w:sz w:val="22"/>
                <w:szCs w:val="22"/>
              </w:rPr>
              <w:t xml:space="preserve"> </w:t>
            </w:r>
          </w:p>
          <w:p w14:paraId="7EC115BF" w14:textId="77777777" w:rsidR="00D97345" w:rsidRDefault="00D97345">
            <w:pPr>
              <w:rPr>
                <w:rFonts w:ascii="Arial" w:hAnsi="Arial" w:cs="Arial"/>
                <w:sz w:val="22"/>
                <w:szCs w:val="22"/>
              </w:rPr>
            </w:pPr>
            <w:r>
              <w:rPr>
                <w:rFonts w:ascii="Arial" w:hAnsi="Arial" w:cs="Arial"/>
                <w:sz w:val="22"/>
                <w:szCs w:val="22"/>
              </w:rPr>
              <w:t xml:space="preserve">0.25 </w:t>
            </w:r>
            <w:proofErr w:type="spellStart"/>
            <w:r>
              <w:rPr>
                <w:rFonts w:ascii="Arial" w:hAnsi="Arial" w:cs="Arial"/>
                <w:sz w:val="22"/>
                <w:szCs w:val="22"/>
              </w:rPr>
              <w:t>mmol</w:t>
            </w:r>
            <w:proofErr w:type="spellEnd"/>
            <w:r>
              <w:rPr>
                <w:rFonts w:ascii="Arial" w:hAnsi="Arial" w:cs="Arial"/>
                <w:sz w:val="22"/>
                <w:szCs w:val="22"/>
              </w:rPr>
              <w:t xml:space="preserve"> kalisulfaat </w:t>
            </w:r>
          </w:p>
        </w:tc>
        <w:tc>
          <w:tcPr>
            <w:tcW w:w="4606" w:type="dxa"/>
            <w:hideMark/>
          </w:tcPr>
          <w:p w14:paraId="506C38DF" w14:textId="77777777" w:rsidR="00D97345" w:rsidRDefault="00D97345">
            <w:pPr>
              <w:rPr>
                <w:rFonts w:ascii="Arial" w:hAnsi="Arial" w:cs="Arial"/>
                <w:sz w:val="22"/>
                <w:szCs w:val="22"/>
              </w:rPr>
            </w:pPr>
            <w:r>
              <w:rPr>
                <w:rFonts w:ascii="Arial" w:hAnsi="Arial" w:cs="Arial"/>
                <w:sz w:val="22"/>
                <w:szCs w:val="22"/>
              </w:rPr>
              <w:t xml:space="preserve">1.00 </w:t>
            </w:r>
            <w:proofErr w:type="spellStart"/>
            <w:r>
              <w:rPr>
                <w:rFonts w:ascii="Arial" w:hAnsi="Arial" w:cs="Arial"/>
                <w:sz w:val="22"/>
                <w:szCs w:val="22"/>
              </w:rPr>
              <w:t>rnmol</w:t>
            </w:r>
            <w:proofErr w:type="spellEnd"/>
            <w:r>
              <w:rPr>
                <w:rFonts w:ascii="Arial" w:hAnsi="Arial" w:cs="Arial"/>
                <w:sz w:val="22"/>
                <w:szCs w:val="22"/>
              </w:rPr>
              <w:t xml:space="preserve"> ammoniumnitraat </w:t>
            </w:r>
          </w:p>
          <w:p w14:paraId="62CE9FD9" w14:textId="77777777" w:rsidR="00D97345" w:rsidRDefault="00D97345">
            <w:pPr>
              <w:rPr>
                <w:rFonts w:ascii="Arial" w:hAnsi="Arial" w:cs="Arial"/>
                <w:sz w:val="22"/>
                <w:szCs w:val="22"/>
              </w:rPr>
            </w:pPr>
            <w:r>
              <w:rPr>
                <w:rFonts w:ascii="Arial" w:hAnsi="Arial" w:cs="Arial"/>
                <w:sz w:val="22"/>
                <w:szCs w:val="22"/>
              </w:rPr>
              <w:t xml:space="preserve">1.50 </w:t>
            </w:r>
            <w:proofErr w:type="spellStart"/>
            <w:r>
              <w:rPr>
                <w:rFonts w:ascii="Arial" w:hAnsi="Arial" w:cs="Arial"/>
                <w:sz w:val="22"/>
                <w:szCs w:val="22"/>
              </w:rPr>
              <w:t>mmol</w:t>
            </w:r>
            <w:proofErr w:type="spellEnd"/>
            <w:r>
              <w:rPr>
                <w:rFonts w:ascii="Arial" w:hAnsi="Arial" w:cs="Arial"/>
                <w:sz w:val="22"/>
                <w:szCs w:val="22"/>
              </w:rPr>
              <w:t xml:space="preserve"> bitterzout </w:t>
            </w:r>
          </w:p>
          <w:p w14:paraId="2BD723B2" w14:textId="77777777" w:rsidR="00D97345" w:rsidRDefault="00D97345">
            <w:pPr>
              <w:rPr>
                <w:rFonts w:ascii="Arial" w:hAnsi="Arial" w:cs="Arial"/>
                <w:sz w:val="22"/>
                <w:szCs w:val="22"/>
              </w:rPr>
            </w:pPr>
            <w:r>
              <w:rPr>
                <w:rFonts w:ascii="Arial" w:hAnsi="Arial" w:cs="Arial"/>
                <w:sz w:val="22"/>
                <w:szCs w:val="22"/>
              </w:rPr>
              <w:t xml:space="preserve">5.75 </w:t>
            </w:r>
            <w:proofErr w:type="spellStart"/>
            <w:r>
              <w:rPr>
                <w:rFonts w:ascii="Arial" w:hAnsi="Arial" w:cs="Arial"/>
                <w:sz w:val="22"/>
                <w:szCs w:val="22"/>
              </w:rPr>
              <w:t>mmol</w:t>
            </w:r>
            <w:proofErr w:type="spellEnd"/>
            <w:r>
              <w:rPr>
                <w:rFonts w:ascii="Arial" w:hAnsi="Arial" w:cs="Arial"/>
                <w:sz w:val="22"/>
                <w:szCs w:val="22"/>
              </w:rPr>
              <w:t xml:space="preserve"> kalisalpeter </w:t>
            </w:r>
          </w:p>
        </w:tc>
      </w:tr>
    </w:tbl>
    <w:p w14:paraId="325B23F8" w14:textId="77777777" w:rsidR="00D97345" w:rsidRDefault="00D97345" w:rsidP="00D97345">
      <w:pPr>
        <w:rPr>
          <w:rFonts w:ascii="Arial" w:hAnsi="Arial" w:cs="Arial"/>
          <w:sz w:val="22"/>
          <w:szCs w:val="22"/>
        </w:rPr>
      </w:pPr>
    </w:p>
    <w:p w14:paraId="6D7FB96F" w14:textId="77777777" w:rsidR="00D97345" w:rsidRDefault="00D97345" w:rsidP="00D97345">
      <w:pPr>
        <w:rPr>
          <w:rFonts w:ascii="Arial" w:hAnsi="Arial" w:cs="Arial"/>
          <w:sz w:val="22"/>
          <w:szCs w:val="22"/>
        </w:rPr>
      </w:pPr>
      <w:r>
        <w:rPr>
          <w:rFonts w:ascii="Arial" w:hAnsi="Arial" w:cs="Arial"/>
          <w:sz w:val="22"/>
          <w:szCs w:val="22"/>
        </w:rPr>
        <w:t xml:space="preserve">De tuinder doet geen </w:t>
      </w:r>
      <w:proofErr w:type="spellStart"/>
      <w:r>
        <w:rPr>
          <w:rFonts w:ascii="Arial" w:hAnsi="Arial" w:cs="Arial"/>
          <w:sz w:val="22"/>
          <w:szCs w:val="22"/>
        </w:rPr>
        <w:t>mmol</w:t>
      </w:r>
      <w:proofErr w:type="spellEnd"/>
      <w:r>
        <w:rPr>
          <w:rFonts w:ascii="Arial" w:hAnsi="Arial" w:cs="Arial"/>
          <w:sz w:val="22"/>
          <w:szCs w:val="22"/>
        </w:rPr>
        <w:t xml:space="preserve"> meststof in een bak, maar liters of kilogrammen. Je moet daarom bovenstaande </w:t>
      </w:r>
      <w:proofErr w:type="spellStart"/>
      <w:r>
        <w:rPr>
          <w:rFonts w:ascii="Arial" w:hAnsi="Arial" w:cs="Arial"/>
          <w:sz w:val="22"/>
          <w:szCs w:val="22"/>
        </w:rPr>
        <w:t>mmol</w:t>
      </w:r>
      <w:proofErr w:type="spellEnd"/>
      <w:r>
        <w:rPr>
          <w:rFonts w:ascii="Arial" w:hAnsi="Arial" w:cs="Arial"/>
          <w:sz w:val="22"/>
          <w:szCs w:val="22"/>
        </w:rPr>
        <w:t xml:space="preserve"> meststof omrekenen in kilogrammen meststof. Je kunt nu in drie stappen </w:t>
      </w:r>
      <w:proofErr w:type="spellStart"/>
      <w:r>
        <w:rPr>
          <w:rFonts w:ascii="Arial" w:hAnsi="Arial" w:cs="Arial"/>
          <w:sz w:val="22"/>
          <w:szCs w:val="22"/>
        </w:rPr>
        <w:t>mmol</w:t>
      </w:r>
      <w:proofErr w:type="spellEnd"/>
      <w:r>
        <w:rPr>
          <w:rFonts w:ascii="Arial" w:hAnsi="Arial" w:cs="Arial"/>
          <w:sz w:val="22"/>
          <w:szCs w:val="22"/>
        </w:rPr>
        <w:t xml:space="preserve">/liter voedingsoplossing omrekenen in kilogrammen </w:t>
      </w:r>
    </w:p>
    <w:p w14:paraId="57F9B715" w14:textId="77777777" w:rsidR="00D97345" w:rsidRDefault="00D97345" w:rsidP="00D97345">
      <w:pPr>
        <w:rPr>
          <w:rFonts w:ascii="Arial" w:hAnsi="Arial" w:cs="Arial"/>
          <w:sz w:val="22"/>
          <w:szCs w:val="22"/>
        </w:rPr>
      </w:pPr>
      <w:r>
        <w:rPr>
          <w:rFonts w:ascii="Arial" w:hAnsi="Arial" w:cs="Arial"/>
          <w:sz w:val="22"/>
          <w:szCs w:val="22"/>
        </w:rPr>
        <w:lastRenderedPageBreak/>
        <w:t>per m</w:t>
      </w:r>
      <w:r>
        <w:rPr>
          <w:rFonts w:ascii="Arial" w:hAnsi="Arial" w:cs="Arial"/>
          <w:sz w:val="22"/>
          <w:szCs w:val="22"/>
          <w:vertAlign w:val="superscript"/>
        </w:rPr>
        <w:t>3</w:t>
      </w:r>
      <w:r>
        <w:rPr>
          <w:rFonts w:ascii="Arial" w:hAnsi="Arial" w:cs="Arial"/>
          <w:sz w:val="22"/>
          <w:szCs w:val="22"/>
        </w:rPr>
        <w:t xml:space="preserve">: </w:t>
      </w:r>
    </w:p>
    <w:p w14:paraId="21F17FDD" w14:textId="77777777" w:rsidR="00D97345" w:rsidRDefault="00D97345" w:rsidP="00D97345">
      <w:pPr>
        <w:numPr>
          <w:ilvl w:val="0"/>
          <w:numId w:val="3"/>
        </w:numPr>
        <w:rPr>
          <w:rFonts w:ascii="Arial" w:hAnsi="Arial" w:cs="Arial"/>
          <w:sz w:val="22"/>
          <w:szCs w:val="22"/>
        </w:rPr>
      </w:pPr>
      <w:r>
        <w:rPr>
          <w:rFonts w:ascii="Arial" w:hAnsi="Arial" w:cs="Arial"/>
          <w:sz w:val="22"/>
          <w:szCs w:val="22"/>
        </w:rPr>
        <w:t xml:space="preserve">stap 1, omrekenen </w:t>
      </w:r>
      <w:proofErr w:type="spellStart"/>
      <w:r>
        <w:rPr>
          <w:rFonts w:ascii="Arial" w:hAnsi="Arial" w:cs="Arial"/>
          <w:sz w:val="22"/>
          <w:szCs w:val="22"/>
        </w:rPr>
        <w:t>mmol</w:t>
      </w:r>
      <w:proofErr w:type="spellEnd"/>
      <w:r>
        <w:rPr>
          <w:rFonts w:ascii="Arial" w:hAnsi="Arial" w:cs="Arial"/>
          <w:sz w:val="22"/>
          <w:szCs w:val="22"/>
        </w:rPr>
        <w:t>/liter naar mol/m</w:t>
      </w:r>
      <w:r>
        <w:rPr>
          <w:rFonts w:ascii="Arial" w:hAnsi="Arial" w:cs="Arial"/>
          <w:sz w:val="22"/>
          <w:szCs w:val="22"/>
          <w:vertAlign w:val="superscript"/>
        </w:rPr>
        <w:t>3</w:t>
      </w:r>
      <w:r>
        <w:rPr>
          <w:rFonts w:ascii="Arial" w:hAnsi="Arial" w:cs="Arial"/>
          <w:sz w:val="22"/>
          <w:szCs w:val="22"/>
        </w:rPr>
        <w:t xml:space="preserve">. </w:t>
      </w:r>
    </w:p>
    <w:p w14:paraId="48C315F4" w14:textId="77777777" w:rsidR="00D97345" w:rsidRDefault="00D97345" w:rsidP="00D97345">
      <w:pPr>
        <w:numPr>
          <w:ilvl w:val="0"/>
          <w:numId w:val="3"/>
        </w:numPr>
        <w:rPr>
          <w:rFonts w:ascii="Arial" w:hAnsi="Arial" w:cs="Arial"/>
          <w:sz w:val="22"/>
          <w:szCs w:val="22"/>
        </w:rPr>
      </w:pPr>
      <w:r>
        <w:rPr>
          <w:rFonts w:ascii="Arial" w:hAnsi="Arial" w:cs="Arial"/>
          <w:sz w:val="22"/>
          <w:szCs w:val="22"/>
        </w:rPr>
        <w:t>stap 2, omrekenen mol/m3 naar mol/m</w:t>
      </w:r>
      <w:r>
        <w:rPr>
          <w:rFonts w:ascii="Arial" w:hAnsi="Arial" w:cs="Arial"/>
          <w:sz w:val="22"/>
          <w:szCs w:val="22"/>
          <w:vertAlign w:val="superscript"/>
        </w:rPr>
        <w:t xml:space="preserve">3 </w:t>
      </w:r>
      <w:r>
        <w:rPr>
          <w:rFonts w:ascii="Arial" w:hAnsi="Arial" w:cs="Arial"/>
          <w:sz w:val="22"/>
          <w:szCs w:val="22"/>
        </w:rPr>
        <w:t xml:space="preserve">100 x geconcentreerd. </w:t>
      </w:r>
    </w:p>
    <w:p w14:paraId="7F2E1537" w14:textId="77777777" w:rsidR="00D97345" w:rsidRDefault="00D97345" w:rsidP="00D97345">
      <w:pPr>
        <w:numPr>
          <w:ilvl w:val="0"/>
          <w:numId w:val="3"/>
        </w:numPr>
        <w:rPr>
          <w:rFonts w:ascii="Arial" w:hAnsi="Arial" w:cs="Arial"/>
          <w:sz w:val="22"/>
          <w:szCs w:val="22"/>
        </w:rPr>
      </w:pPr>
      <w:r>
        <w:rPr>
          <w:rFonts w:ascii="Arial" w:hAnsi="Arial" w:cs="Arial"/>
          <w:sz w:val="22"/>
          <w:szCs w:val="22"/>
        </w:rPr>
        <w:t xml:space="preserve">stap 3, omrekenen mol naar kg. </w:t>
      </w:r>
    </w:p>
    <w:p w14:paraId="25F0EE8C" w14:textId="77777777" w:rsidR="00D97345" w:rsidRDefault="00D97345" w:rsidP="00D97345">
      <w:pPr>
        <w:rPr>
          <w:rFonts w:ascii="Arial" w:hAnsi="Arial" w:cs="Arial"/>
          <w:sz w:val="22"/>
          <w:szCs w:val="22"/>
        </w:rPr>
      </w:pPr>
    </w:p>
    <w:p w14:paraId="26FC253C" w14:textId="77777777" w:rsidR="00D97345" w:rsidRDefault="00D97345" w:rsidP="00D97345">
      <w:pPr>
        <w:rPr>
          <w:rFonts w:ascii="Arial" w:hAnsi="Arial" w:cs="Arial"/>
          <w:sz w:val="22"/>
          <w:szCs w:val="22"/>
          <w:u w:val="single"/>
        </w:rPr>
      </w:pPr>
      <w:r>
        <w:rPr>
          <w:rFonts w:ascii="Arial" w:hAnsi="Arial" w:cs="Arial"/>
          <w:sz w:val="22"/>
          <w:szCs w:val="22"/>
          <w:u w:val="single"/>
        </w:rPr>
        <w:t xml:space="preserve">Gebruik het </w:t>
      </w:r>
      <w:proofErr w:type="spellStart"/>
      <w:r>
        <w:rPr>
          <w:rFonts w:ascii="Arial" w:hAnsi="Arial" w:cs="Arial"/>
          <w:sz w:val="22"/>
          <w:szCs w:val="22"/>
          <w:u w:val="single"/>
        </w:rPr>
        <w:t>molgewicht</w:t>
      </w:r>
      <w:proofErr w:type="spellEnd"/>
      <w:r>
        <w:rPr>
          <w:rFonts w:ascii="Arial" w:hAnsi="Arial" w:cs="Arial"/>
          <w:sz w:val="22"/>
          <w:szCs w:val="22"/>
          <w:u w:val="single"/>
        </w:rPr>
        <w:t xml:space="preserve"> uit schoolopdracht 6.2. </w:t>
      </w:r>
    </w:p>
    <w:p w14:paraId="322D475D" w14:textId="77777777" w:rsidR="00D97345" w:rsidRDefault="00D97345" w:rsidP="00D97345">
      <w:pPr>
        <w:rPr>
          <w:rFonts w:ascii="Arial" w:hAnsi="Arial" w:cs="Arial"/>
          <w:sz w:val="22"/>
          <w:szCs w:val="22"/>
        </w:rPr>
      </w:pPr>
    </w:p>
    <w:p w14:paraId="0E178917" w14:textId="77777777" w:rsidR="00D97345" w:rsidRDefault="00D97345" w:rsidP="00D97345">
      <w:pPr>
        <w:rPr>
          <w:rFonts w:ascii="Arial" w:hAnsi="Arial" w:cs="Arial"/>
          <w:sz w:val="22"/>
          <w:szCs w:val="22"/>
        </w:rPr>
      </w:pPr>
      <w:r>
        <w:rPr>
          <w:rFonts w:ascii="Arial" w:hAnsi="Arial" w:cs="Arial"/>
          <w:sz w:val="22"/>
          <w:szCs w:val="22"/>
        </w:rPr>
        <w:t xml:space="preserve">Neem de tabel over en vul deze verder in. </w:t>
      </w:r>
    </w:p>
    <w:p w14:paraId="37F2E3B7" w14:textId="77777777" w:rsidR="00D97345" w:rsidRDefault="00D97345" w:rsidP="00D97345">
      <w:pPr>
        <w:rPr>
          <w:rFonts w:ascii="Arial" w:hAnsi="Arial" w:cs="Arial"/>
          <w:sz w:val="22"/>
          <w:szCs w:val="22"/>
        </w:rPr>
      </w:pPr>
    </w:p>
    <w:p w14:paraId="7C16AB55" w14:textId="77777777" w:rsidR="00D97345" w:rsidRDefault="00D97345" w:rsidP="00D9734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736"/>
        <w:gridCol w:w="1736"/>
        <w:gridCol w:w="3673"/>
      </w:tblGrid>
      <w:tr w:rsidR="00D97345" w14:paraId="17E758C8"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0CB7E381" w14:textId="77777777" w:rsidR="00D97345" w:rsidRDefault="00D97345">
            <w:pPr>
              <w:rPr>
                <w:rFonts w:ascii="Arial" w:hAnsi="Arial" w:cs="Arial"/>
                <w:sz w:val="22"/>
                <w:szCs w:val="22"/>
              </w:rPr>
            </w:pPr>
            <w:proofErr w:type="spellStart"/>
            <w:r>
              <w:rPr>
                <w:rFonts w:ascii="Arial" w:hAnsi="Arial" w:cs="Arial"/>
                <w:sz w:val="22"/>
                <w:szCs w:val="22"/>
              </w:rPr>
              <w:t>messtof</w:t>
            </w:r>
            <w:proofErr w:type="spellEnd"/>
            <w:r>
              <w:rPr>
                <w:rFonts w:ascii="Arial" w:hAnsi="Arial" w:cs="Arial"/>
                <w:sz w:val="22"/>
                <w:szCs w:val="22"/>
              </w:rPr>
              <w:t>/liter</w:t>
            </w:r>
          </w:p>
        </w:tc>
        <w:tc>
          <w:tcPr>
            <w:tcW w:w="1800" w:type="dxa"/>
            <w:tcBorders>
              <w:top w:val="single" w:sz="4" w:space="0" w:color="auto"/>
              <w:left w:val="single" w:sz="4" w:space="0" w:color="auto"/>
              <w:bottom w:val="single" w:sz="4" w:space="0" w:color="auto"/>
              <w:right w:val="single" w:sz="4" w:space="0" w:color="auto"/>
            </w:tcBorders>
            <w:hideMark/>
          </w:tcPr>
          <w:p w14:paraId="059F76A7" w14:textId="77777777" w:rsidR="00D97345" w:rsidRDefault="00D97345">
            <w:pPr>
              <w:rPr>
                <w:rFonts w:ascii="Arial" w:hAnsi="Arial" w:cs="Arial"/>
                <w:sz w:val="22"/>
                <w:szCs w:val="22"/>
              </w:rPr>
            </w:pPr>
            <w:r>
              <w:rPr>
                <w:rFonts w:ascii="Arial" w:hAnsi="Arial" w:cs="Arial"/>
                <w:sz w:val="22"/>
                <w:szCs w:val="22"/>
              </w:rPr>
              <w:t>stap 1</w:t>
            </w:r>
          </w:p>
        </w:tc>
        <w:tc>
          <w:tcPr>
            <w:tcW w:w="1800" w:type="dxa"/>
            <w:tcBorders>
              <w:top w:val="single" w:sz="4" w:space="0" w:color="auto"/>
              <w:left w:val="single" w:sz="4" w:space="0" w:color="auto"/>
              <w:bottom w:val="single" w:sz="4" w:space="0" w:color="auto"/>
              <w:right w:val="single" w:sz="4" w:space="0" w:color="auto"/>
            </w:tcBorders>
            <w:hideMark/>
          </w:tcPr>
          <w:p w14:paraId="51978D47" w14:textId="77777777" w:rsidR="00D97345" w:rsidRDefault="00D97345">
            <w:pPr>
              <w:rPr>
                <w:rFonts w:ascii="Arial" w:hAnsi="Arial" w:cs="Arial"/>
                <w:sz w:val="22"/>
                <w:szCs w:val="22"/>
              </w:rPr>
            </w:pPr>
            <w:r>
              <w:rPr>
                <w:rFonts w:ascii="Arial" w:hAnsi="Arial" w:cs="Arial"/>
                <w:sz w:val="22"/>
                <w:szCs w:val="22"/>
              </w:rPr>
              <w:t>stap 2</w:t>
            </w:r>
          </w:p>
        </w:tc>
        <w:tc>
          <w:tcPr>
            <w:tcW w:w="3884" w:type="dxa"/>
            <w:tcBorders>
              <w:top w:val="single" w:sz="4" w:space="0" w:color="auto"/>
              <w:left w:val="single" w:sz="4" w:space="0" w:color="auto"/>
              <w:bottom w:val="single" w:sz="4" w:space="0" w:color="auto"/>
              <w:right w:val="single" w:sz="4" w:space="0" w:color="auto"/>
            </w:tcBorders>
            <w:hideMark/>
          </w:tcPr>
          <w:p w14:paraId="3E13C7DE" w14:textId="77777777" w:rsidR="00D97345" w:rsidRDefault="00D97345">
            <w:pPr>
              <w:rPr>
                <w:rFonts w:ascii="Arial" w:hAnsi="Arial" w:cs="Arial"/>
                <w:sz w:val="22"/>
                <w:szCs w:val="22"/>
              </w:rPr>
            </w:pPr>
            <w:r>
              <w:rPr>
                <w:rFonts w:ascii="Arial" w:hAnsi="Arial" w:cs="Arial"/>
                <w:sz w:val="22"/>
                <w:szCs w:val="22"/>
              </w:rPr>
              <w:t>stap 3</w:t>
            </w:r>
          </w:p>
        </w:tc>
      </w:tr>
      <w:tr w:rsidR="00D97345" w14:paraId="39FF8302"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2145AEED" w14:textId="77777777" w:rsidR="00D97345" w:rsidRDefault="00D97345">
            <w:pPr>
              <w:rPr>
                <w:rFonts w:ascii="Arial" w:hAnsi="Arial" w:cs="Arial"/>
                <w:sz w:val="22"/>
                <w:szCs w:val="22"/>
              </w:rPr>
            </w:pPr>
            <w:r>
              <w:rPr>
                <w:rFonts w:ascii="Arial" w:hAnsi="Arial" w:cs="Arial"/>
                <w:sz w:val="22"/>
                <w:szCs w:val="22"/>
              </w:rPr>
              <w:t xml:space="preserve">4.25 </w:t>
            </w:r>
            <w:proofErr w:type="spellStart"/>
            <w:r>
              <w:rPr>
                <w:rFonts w:ascii="Arial" w:hAnsi="Arial" w:cs="Arial"/>
                <w:sz w:val="22"/>
                <w:szCs w:val="22"/>
              </w:rPr>
              <w:t>mmol</w:t>
            </w:r>
            <w:proofErr w:type="spellEnd"/>
            <w:r>
              <w:rPr>
                <w:rFonts w:ascii="Arial" w:hAnsi="Arial" w:cs="Arial"/>
                <w:sz w:val="22"/>
                <w:szCs w:val="22"/>
              </w:rPr>
              <w:t xml:space="preserve"> kalksalpeter</w:t>
            </w:r>
          </w:p>
        </w:tc>
        <w:tc>
          <w:tcPr>
            <w:tcW w:w="1800" w:type="dxa"/>
            <w:tcBorders>
              <w:top w:val="single" w:sz="4" w:space="0" w:color="auto"/>
              <w:left w:val="single" w:sz="4" w:space="0" w:color="auto"/>
              <w:bottom w:val="single" w:sz="4" w:space="0" w:color="auto"/>
              <w:right w:val="single" w:sz="4" w:space="0" w:color="auto"/>
            </w:tcBorders>
            <w:hideMark/>
          </w:tcPr>
          <w:p w14:paraId="09546B67" w14:textId="77777777" w:rsidR="00D97345" w:rsidRDefault="00D97345">
            <w:pPr>
              <w:rPr>
                <w:rFonts w:ascii="Arial" w:hAnsi="Arial" w:cs="Arial"/>
                <w:sz w:val="22"/>
                <w:szCs w:val="22"/>
              </w:rPr>
            </w:pPr>
            <w:r>
              <w:rPr>
                <w:rFonts w:ascii="Arial" w:hAnsi="Arial" w:cs="Arial"/>
                <w:sz w:val="22"/>
                <w:szCs w:val="22"/>
              </w:rPr>
              <w:t>4.25 mol/m</w:t>
            </w:r>
            <w:r>
              <w:rPr>
                <w:rFonts w:ascii="Arial" w:hAnsi="Arial" w:cs="Arial"/>
                <w:sz w:val="22"/>
                <w:szCs w:val="22"/>
                <w:vertAlign w:val="superscript"/>
              </w:rPr>
              <w:t>3</w:t>
            </w:r>
          </w:p>
        </w:tc>
        <w:tc>
          <w:tcPr>
            <w:tcW w:w="1800" w:type="dxa"/>
            <w:tcBorders>
              <w:top w:val="single" w:sz="4" w:space="0" w:color="auto"/>
              <w:left w:val="single" w:sz="4" w:space="0" w:color="auto"/>
              <w:bottom w:val="single" w:sz="4" w:space="0" w:color="auto"/>
              <w:right w:val="single" w:sz="4" w:space="0" w:color="auto"/>
            </w:tcBorders>
            <w:hideMark/>
          </w:tcPr>
          <w:p w14:paraId="06A915D4" w14:textId="77777777" w:rsidR="00D97345" w:rsidRDefault="00D97345">
            <w:pPr>
              <w:rPr>
                <w:rFonts w:ascii="Arial" w:hAnsi="Arial" w:cs="Arial"/>
                <w:sz w:val="22"/>
                <w:szCs w:val="22"/>
              </w:rPr>
            </w:pPr>
            <w:r>
              <w:rPr>
                <w:rFonts w:ascii="Arial" w:hAnsi="Arial" w:cs="Arial"/>
                <w:sz w:val="22"/>
                <w:szCs w:val="22"/>
              </w:rPr>
              <w:t>425 mol/m</w:t>
            </w:r>
            <w:r>
              <w:rPr>
                <w:rFonts w:ascii="Arial" w:hAnsi="Arial" w:cs="Arial"/>
                <w:sz w:val="22"/>
                <w:szCs w:val="22"/>
                <w:vertAlign w:val="superscript"/>
              </w:rPr>
              <w:t>3</w:t>
            </w:r>
          </w:p>
        </w:tc>
        <w:tc>
          <w:tcPr>
            <w:tcW w:w="3884" w:type="dxa"/>
            <w:tcBorders>
              <w:top w:val="single" w:sz="4" w:space="0" w:color="auto"/>
              <w:left w:val="single" w:sz="4" w:space="0" w:color="auto"/>
              <w:bottom w:val="single" w:sz="4" w:space="0" w:color="auto"/>
              <w:right w:val="single" w:sz="4" w:space="0" w:color="auto"/>
            </w:tcBorders>
          </w:tcPr>
          <w:p w14:paraId="1FB71D77" w14:textId="77777777" w:rsidR="00D97345" w:rsidRDefault="00D97345">
            <w:pPr>
              <w:rPr>
                <w:rFonts w:ascii="Arial" w:hAnsi="Arial" w:cs="Arial"/>
                <w:sz w:val="22"/>
                <w:szCs w:val="22"/>
                <w:lang w:val="fr-FR"/>
              </w:rPr>
            </w:pPr>
            <w:r>
              <w:rPr>
                <w:rFonts w:ascii="Arial" w:hAnsi="Arial" w:cs="Arial"/>
                <w:sz w:val="22"/>
                <w:szCs w:val="22"/>
              </w:rPr>
              <w:t xml:space="preserve">425 x </w:t>
            </w:r>
            <w:smartTag w:uri="urn:schemas-microsoft-com:office:smarttags" w:element="metricconverter">
              <w:smartTagPr>
                <w:attr w:name="ProductID" w:val="164 g"/>
              </w:smartTagPr>
              <w:r>
                <w:rPr>
                  <w:rFonts w:ascii="Arial" w:hAnsi="Arial" w:cs="Arial"/>
                  <w:sz w:val="22"/>
                  <w:szCs w:val="22"/>
                </w:rPr>
                <w:t>164 g</w:t>
              </w:r>
            </w:smartTag>
            <w:r>
              <w:rPr>
                <w:rFonts w:ascii="Arial" w:hAnsi="Arial" w:cs="Arial"/>
                <w:sz w:val="22"/>
                <w:szCs w:val="22"/>
              </w:rPr>
              <w:t xml:space="preserve"> = </w:t>
            </w:r>
            <w:smartTag w:uri="urn:schemas-microsoft-com:office:smarttags" w:element="metricconverter">
              <w:smartTagPr>
                <w:attr w:name="ProductID" w:val="69.700 g"/>
              </w:smartTagPr>
              <w:r>
                <w:rPr>
                  <w:rFonts w:ascii="Arial" w:hAnsi="Arial" w:cs="Arial"/>
                  <w:sz w:val="22"/>
                  <w:szCs w:val="22"/>
                  <w:lang w:val="fr-FR"/>
                </w:rPr>
                <w:t>69.700 g</w:t>
              </w:r>
            </w:smartTag>
            <w:r>
              <w:rPr>
                <w:rFonts w:ascii="Arial" w:hAnsi="Arial" w:cs="Arial"/>
                <w:sz w:val="22"/>
                <w:szCs w:val="22"/>
                <w:lang w:val="fr-FR"/>
              </w:rPr>
              <w:t xml:space="preserve"> = </w:t>
            </w:r>
            <w:smartTag w:uri="urn:schemas-microsoft-com:office:smarttags" w:element="metricconverter">
              <w:smartTagPr>
                <w:attr w:name="ProductID" w:val="69.7 kg"/>
              </w:smartTagPr>
              <w:r>
                <w:rPr>
                  <w:rFonts w:ascii="Arial" w:hAnsi="Arial" w:cs="Arial"/>
                  <w:sz w:val="22"/>
                  <w:szCs w:val="22"/>
                  <w:lang w:val="fr-FR"/>
                </w:rPr>
                <w:t>69.7 kg</w:t>
              </w:r>
            </w:smartTag>
            <w:r>
              <w:rPr>
                <w:rFonts w:ascii="Arial" w:hAnsi="Arial" w:cs="Arial"/>
                <w:sz w:val="22"/>
                <w:szCs w:val="22"/>
                <w:lang w:val="fr-FR"/>
              </w:rPr>
              <w:t xml:space="preserve"> </w:t>
            </w:r>
          </w:p>
          <w:p w14:paraId="4EF22197" w14:textId="77777777" w:rsidR="00D97345" w:rsidRDefault="00D97345">
            <w:pPr>
              <w:rPr>
                <w:rFonts w:ascii="Arial" w:hAnsi="Arial" w:cs="Arial"/>
                <w:sz w:val="22"/>
                <w:szCs w:val="22"/>
              </w:rPr>
            </w:pPr>
          </w:p>
        </w:tc>
      </w:tr>
      <w:tr w:rsidR="00D97345" w14:paraId="6C11F3D0"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1A51C5CF" w14:textId="77777777" w:rsidR="00D97345" w:rsidRDefault="00D97345">
            <w:pPr>
              <w:rPr>
                <w:rFonts w:ascii="Arial" w:hAnsi="Arial" w:cs="Arial"/>
                <w:sz w:val="22"/>
                <w:szCs w:val="22"/>
                <w:lang w:val="fr-FR"/>
              </w:rPr>
            </w:pPr>
            <w:r>
              <w:rPr>
                <w:rFonts w:ascii="Arial" w:hAnsi="Arial" w:cs="Arial"/>
                <w:sz w:val="22"/>
                <w:szCs w:val="22"/>
                <w:lang w:val="fr-FR"/>
              </w:rPr>
              <w:t xml:space="preserve">1.00 </w:t>
            </w:r>
            <w:proofErr w:type="spellStart"/>
            <w:r>
              <w:rPr>
                <w:rFonts w:ascii="Arial" w:hAnsi="Arial" w:cs="Arial"/>
                <w:sz w:val="22"/>
                <w:szCs w:val="22"/>
                <w:lang w:val="fr-FR"/>
              </w:rPr>
              <w:t>mmol</w:t>
            </w:r>
            <w:proofErr w:type="spellEnd"/>
            <w:r>
              <w:rPr>
                <w:rFonts w:ascii="Arial" w:hAnsi="Arial" w:cs="Arial"/>
                <w:sz w:val="22"/>
                <w:szCs w:val="22"/>
                <w:lang w:val="fr-FR"/>
              </w:rPr>
              <w:t xml:space="preserve"> </w:t>
            </w:r>
            <w:proofErr w:type="spellStart"/>
            <w:r>
              <w:rPr>
                <w:rFonts w:ascii="Arial" w:hAnsi="Arial" w:cs="Arial"/>
                <w:sz w:val="22"/>
                <w:szCs w:val="22"/>
                <w:lang w:val="fr-FR"/>
              </w:rPr>
              <w:t>ammoniumnitraat</w:t>
            </w:r>
            <w:proofErr w:type="spellEnd"/>
            <w:r>
              <w:rPr>
                <w:rFonts w:ascii="Arial" w:hAnsi="Arial" w:cs="Arial"/>
                <w:sz w:val="22"/>
                <w:szCs w:val="22"/>
                <w:lang w:val="fr-FR"/>
              </w:rPr>
              <w:t xml:space="preserve"> </w:t>
            </w:r>
          </w:p>
        </w:tc>
        <w:tc>
          <w:tcPr>
            <w:tcW w:w="1800" w:type="dxa"/>
            <w:tcBorders>
              <w:top w:val="single" w:sz="4" w:space="0" w:color="auto"/>
              <w:left w:val="single" w:sz="4" w:space="0" w:color="auto"/>
              <w:bottom w:val="single" w:sz="4" w:space="0" w:color="auto"/>
              <w:right w:val="single" w:sz="4" w:space="0" w:color="auto"/>
            </w:tcBorders>
          </w:tcPr>
          <w:p w14:paraId="4E1E671F" w14:textId="77777777" w:rsidR="00D97345" w:rsidRDefault="00D97345">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F66F0B1" w14:textId="77777777" w:rsidR="00D97345" w:rsidRDefault="00D97345">
            <w:pPr>
              <w:rPr>
                <w:rFonts w:ascii="Arial" w:hAnsi="Arial" w:cs="Arial"/>
                <w:sz w:val="22"/>
                <w:szCs w:val="22"/>
              </w:rPr>
            </w:pPr>
          </w:p>
        </w:tc>
        <w:tc>
          <w:tcPr>
            <w:tcW w:w="3884" w:type="dxa"/>
            <w:tcBorders>
              <w:top w:val="single" w:sz="4" w:space="0" w:color="auto"/>
              <w:left w:val="single" w:sz="4" w:space="0" w:color="auto"/>
              <w:bottom w:val="single" w:sz="4" w:space="0" w:color="auto"/>
              <w:right w:val="single" w:sz="4" w:space="0" w:color="auto"/>
            </w:tcBorders>
            <w:hideMark/>
          </w:tcPr>
          <w:p w14:paraId="2B2CADBD" w14:textId="77777777" w:rsidR="00D97345" w:rsidRDefault="00D97345">
            <w:pPr>
              <w:rPr>
                <w:rFonts w:ascii="Arial" w:hAnsi="Arial" w:cs="Arial"/>
                <w:sz w:val="22"/>
                <w:szCs w:val="22"/>
              </w:rPr>
            </w:pPr>
            <w:r>
              <w:rPr>
                <w:rFonts w:ascii="Arial" w:hAnsi="Arial" w:cs="Arial"/>
                <w:sz w:val="22"/>
                <w:szCs w:val="22"/>
              </w:rPr>
              <w:t xml:space="preserve">`                                             </w:t>
            </w:r>
            <w:smartTag w:uri="urn:schemas-microsoft-com:office:smarttags" w:element="metricconverter">
              <w:smartTagPr>
                <w:attr w:name="ProductID" w:val="8 kg"/>
              </w:smartTagPr>
              <w:r>
                <w:rPr>
                  <w:rFonts w:ascii="Arial" w:hAnsi="Arial" w:cs="Arial"/>
                  <w:sz w:val="22"/>
                  <w:szCs w:val="22"/>
                </w:rPr>
                <w:t>8 kg</w:t>
              </w:r>
            </w:smartTag>
          </w:p>
        </w:tc>
      </w:tr>
      <w:tr w:rsidR="00D97345" w14:paraId="2B6DBEBC"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07C36FB2" w14:textId="77777777" w:rsidR="00D97345" w:rsidRDefault="00D97345">
            <w:pPr>
              <w:rPr>
                <w:rFonts w:ascii="Arial" w:hAnsi="Arial" w:cs="Arial"/>
                <w:sz w:val="22"/>
                <w:szCs w:val="22"/>
              </w:rPr>
            </w:pPr>
            <w:r>
              <w:rPr>
                <w:rFonts w:ascii="Arial" w:hAnsi="Arial" w:cs="Arial"/>
                <w:sz w:val="22"/>
                <w:szCs w:val="22"/>
                <w:lang w:val="fr-FR"/>
              </w:rPr>
              <w:t xml:space="preserve">1.25 </w:t>
            </w:r>
            <w:proofErr w:type="spellStart"/>
            <w:r>
              <w:rPr>
                <w:rFonts w:ascii="Arial" w:hAnsi="Arial" w:cs="Arial"/>
                <w:sz w:val="22"/>
                <w:szCs w:val="22"/>
                <w:lang w:val="fr-FR"/>
              </w:rPr>
              <w:t>mmol</w:t>
            </w:r>
            <w:proofErr w:type="spellEnd"/>
            <w:r>
              <w:rPr>
                <w:rFonts w:ascii="Arial" w:hAnsi="Arial" w:cs="Arial"/>
                <w:sz w:val="22"/>
                <w:szCs w:val="22"/>
                <w:lang w:val="fr-FR"/>
              </w:rPr>
              <w:t xml:space="preserve"> </w:t>
            </w:r>
            <w:proofErr w:type="spellStart"/>
            <w:r>
              <w:rPr>
                <w:rFonts w:ascii="Arial" w:hAnsi="Arial" w:cs="Arial"/>
                <w:sz w:val="22"/>
                <w:szCs w:val="22"/>
                <w:lang w:val="fr-FR"/>
              </w:rPr>
              <w:t>monokalifosfaat</w:t>
            </w:r>
            <w:proofErr w:type="spellEnd"/>
          </w:p>
        </w:tc>
        <w:tc>
          <w:tcPr>
            <w:tcW w:w="1800" w:type="dxa"/>
            <w:tcBorders>
              <w:top w:val="single" w:sz="4" w:space="0" w:color="auto"/>
              <w:left w:val="single" w:sz="4" w:space="0" w:color="auto"/>
              <w:bottom w:val="single" w:sz="4" w:space="0" w:color="auto"/>
              <w:right w:val="single" w:sz="4" w:space="0" w:color="auto"/>
            </w:tcBorders>
          </w:tcPr>
          <w:p w14:paraId="6FA0C053" w14:textId="77777777" w:rsidR="00D97345" w:rsidRDefault="00D97345">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4FF26FE" w14:textId="77777777" w:rsidR="00D97345" w:rsidRDefault="00D97345">
            <w:pPr>
              <w:rPr>
                <w:rFonts w:ascii="Arial" w:hAnsi="Arial" w:cs="Arial"/>
                <w:sz w:val="22"/>
                <w:szCs w:val="22"/>
              </w:rPr>
            </w:pPr>
          </w:p>
        </w:tc>
        <w:tc>
          <w:tcPr>
            <w:tcW w:w="3884" w:type="dxa"/>
            <w:tcBorders>
              <w:top w:val="single" w:sz="4" w:space="0" w:color="auto"/>
              <w:left w:val="single" w:sz="4" w:space="0" w:color="auto"/>
              <w:bottom w:val="single" w:sz="4" w:space="0" w:color="auto"/>
              <w:right w:val="single" w:sz="4" w:space="0" w:color="auto"/>
            </w:tcBorders>
            <w:hideMark/>
          </w:tcPr>
          <w:p w14:paraId="4B87950C" w14:textId="77777777" w:rsidR="00D97345" w:rsidRDefault="00D97345">
            <w:pPr>
              <w:rPr>
                <w:rFonts w:ascii="Arial" w:hAnsi="Arial" w:cs="Arial"/>
                <w:sz w:val="22"/>
                <w:szCs w:val="22"/>
              </w:rPr>
            </w:pPr>
            <w:r>
              <w:rPr>
                <w:rFonts w:ascii="Arial" w:hAnsi="Arial" w:cs="Arial"/>
                <w:sz w:val="22"/>
                <w:szCs w:val="22"/>
              </w:rPr>
              <w:t xml:space="preserve">                                              </w:t>
            </w:r>
            <w:smartTag w:uri="urn:schemas-microsoft-com:office:smarttags" w:element="metricconverter">
              <w:smartTagPr>
                <w:attr w:name="ProductID" w:val="17 kg"/>
              </w:smartTagPr>
              <w:r>
                <w:rPr>
                  <w:rFonts w:ascii="Arial" w:hAnsi="Arial" w:cs="Arial"/>
                  <w:sz w:val="22"/>
                  <w:szCs w:val="22"/>
                </w:rPr>
                <w:t>17 kg</w:t>
              </w:r>
            </w:smartTag>
          </w:p>
        </w:tc>
      </w:tr>
      <w:tr w:rsidR="00D97345" w14:paraId="12D02AAA"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2C3AEFD1" w14:textId="77777777" w:rsidR="00D97345" w:rsidRDefault="00D97345">
            <w:pPr>
              <w:rPr>
                <w:rFonts w:ascii="Arial" w:hAnsi="Arial" w:cs="Arial"/>
                <w:sz w:val="22"/>
                <w:szCs w:val="22"/>
              </w:rPr>
            </w:pPr>
            <w:r>
              <w:rPr>
                <w:rFonts w:ascii="Arial" w:hAnsi="Arial" w:cs="Arial"/>
                <w:sz w:val="22"/>
                <w:szCs w:val="22"/>
                <w:lang w:val="fr-FR"/>
              </w:rPr>
              <w:t xml:space="preserve">1.50 </w:t>
            </w:r>
            <w:proofErr w:type="spellStart"/>
            <w:r>
              <w:rPr>
                <w:rFonts w:ascii="Arial" w:hAnsi="Arial" w:cs="Arial"/>
                <w:sz w:val="22"/>
                <w:szCs w:val="22"/>
                <w:lang w:val="fr-FR"/>
              </w:rPr>
              <w:t>mmol</w:t>
            </w:r>
            <w:proofErr w:type="spellEnd"/>
            <w:r>
              <w:rPr>
                <w:rFonts w:ascii="Arial" w:hAnsi="Arial" w:cs="Arial"/>
                <w:sz w:val="22"/>
                <w:szCs w:val="22"/>
                <w:lang w:val="fr-FR"/>
              </w:rPr>
              <w:t xml:space="preserve"> </w:t>
            </w:r>
            <w:proofErr w:type="spellStart"/>
            <w:r>
              <w:rPr>
                <w:rFonts w:ascii="Arial" w:hAnsi="Arial" w:cs="Arial"/>
                <w:sz w:val="22"/>
                <w:szCs w:val="22"/>
                <w:lang w:val="fr-FR"/>
              </w:rPr>
              <w:t>bitterzout</w:t>
            </w:r>
            <w:proofErr w:type="spellEnd"/>
          </w:p>
        </w:tc>
        <w:tc>
          <w:tcPr>
            <w:tcW w:w="1800" w:type="dxa"/>
            <w:tcBorders>
              <w:top w:val="single" w:sz="4" w:space="0" w:color="auto"/>
              <w:left w:val="single" w:sz="4" w:space="0" w:color="auto"/>
              <w:bottom w:val="single" w:sz="4" w:space="0" w:color="auto"/>
              <w:right w:val="single" w:sz="4" w:space="0" w:color="auto"/>
            </w:tcBorders>
          </w:tcPr>
          <w:p w14:paraId="6C0EDD45" w14:textId="77777777" w:rsidR="00D97345" w:rsidRDefault="00D97345">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14B90B0" w14:textId="77777777" w:rsidR="00D97345" w:rsidRDefault="00D97345">
            <w:pPr>
              <w:rPr>
                <w:rFonts w:ascii="Arial" w:hAnsi="Arial" w:cs="Arial"/>
                <w:sz w:val="22"/>
                <w:szCs w:val="22"/>
              </w:rPr>
            </w:pPr>
          </w:p>
        </w:tc>
        <w:tc>
          <w:tcPr>
            <w:tcW w:w="3884" w:type="dxa"/>
            <w:tcBorders>
              <w:top w:val="single" w:sz="4" w:space="0" w:color="auto"/>
              <w:left w:val="single" w:sz="4" w:space="0" w:color="auto"/>
              <w:bottom w:val="single" w:sz="4" w:space="0" w:color="auto"/>
              <w:right w:val="single" w:sz="4" w:space="0" w:color="auto"/>
            </w:tcBorders>
          </w:tcPr>
          <w:p w14:paraId="1AFA63B7" w14:textId="77777777" w:rsidR="00D97345" w:rsidRDefault="00D97345">
            <w:pPr>
              <w:rPr>
                <w:rFonts w:ascii="Arial" w:hAnsi="Arial" w:cs="Arial"/>
                <w:sz w:val="22"/>
                <w:szCs w:val="22"/>
              </w:rPr>
            </w:pPr>
          </w:p>
        </w:tc>
      </w:tr>
      <w:tr w:rsidR="00D97345" w14:paraId="4974BE16"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570184A9" w14:textId="77777777" w:rsidR="00D97345" w:rsidRDefault="00D97345">
            <w:pPr>
              <w:rPr>
                <w:rFonts w:ascii="Arial" w:hAnsi="Arial" w:cs="Arial"/>
                <w:sz w:val="22"/>
                <w:szCs w:val="22"/>
              </w:rPr>
            </w:pPr>
            <w:r>
              <w:rPr>
                <w:rFonts w:ascii="Arial" w:hAnsi="Arial" w:cs="Arial"/>
                <w:sz w:val="22"/>
                <w:szCs w:val="22"/>
                <w:lang w:val="fr-FR"/>
              </w:rPr>
              <w:t xml:space="preserve">0.25 </w:t>
            </w:r>
            <w:proofErr w:type="spellStart"/>
            <w:r>
              <w:rPr>
                <w:rFonts w:ascii="Arial" w:hAnsi="Arial" w:cs="Arial"/>
                <w:sz w:val="22"/>
                <w:szCs w:val="22"/>
                <w:lang w:val="fr-FR"/>
              </w:rPr>
              <w:t>mmol</w:t>
            </w:r>
            <w:proofErr w:type="spellEnd"/>
            <w:r>
              <w:rPr>
                <w:rFonts w:ascii="Arial" w:hAnsi="Arial" w:cs="Arial"/>
                <w:sz w:val="22"/>
                <w:szCs w:val="22"/>
                <w:lang w:val="fr-FR"/>
              </w:rPr>
              <w:t xml:space="preserve"> </w:t>
            </w:r>
            <w:proofErr w:type="spellStart"/>
            <w:r>
              <w:rPr>
                <w:rFonts w:ascii="Arial" w:hAnsi="Arial" w:cs="Arial"/>
                <w:sz w:val="22"/>
                <w:szCs w:val="22"/>
                <w:lang w:val="fr-FR"/>
              </w:rPr>
              <w:t>kalisulfaat</w:t>
            </w:r>
            <w:proofErr w:type="spellEnd"/>
          </w:p>
        </w:tc>
        <w:tc>
          <w:tcPr>
            <w:tcW w:w="1800" w:type="dxa"/>
            <w:tcBorders>
              <w:top w:val="single" w:sz="4" w:space="0" w:color="auto"/>
              <w:left w:val="single" w:sz="4" w:space="0" w:color="auto"/>
              <w:bottom w:val="single" w:sz="4" w:space="0" w:color="auto"/>
              <w:right w:val="single" w:sz="4" w:space="0" w:color="auto"/>
            </w:tcBorders>
          </w:tcPr>
          <w:p w14:paraId="704B3D7B" w14:textId="77777777" w:rsidR="00D97345" w:rsidRDefault="00D97345">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1827BB7" w14:textId="77777777" w:rsidR="00D97345" w:rsidRDefault="00D97345">
            <w:pPr>
              <w:rPr>
                <w:rFonts w:ascii="Arial" w:hAnsi="Arial" w:cs="Arial"/>
                <w:sz w:val="22"/>
                <w:szCs w:val="22"/>
              </w:rPr>
            </w:pPr>
          </w:p>
        </w:tc>
        <w:tc>
          <w:tcPr>
            <w:tcW w:w="3884" w:type="dxa"/>
            <w:tcBorders>
              <w:top w:val="single" w:sz="4" w:space="0" w:color="auto"/>
              <w:left w:val="single" w:sz="4" w:space="0" w:color="auto"/>
              <w:bottom w:val="single" w:sz="4" w:space="0" w:color="auto"/>
              <w:right w:val="single" w:sz="4" w:space="0" w:color="auto"/>
            </w:tcBorders>
          </w:tcPr>
          <w:p w14:paraId="55D0E1D6" w14:textId="77777777" w:rsidR="00D97345" w:rsidRDefault="00D97345">
            <w:pPr>
              <w:rPr>
                <w:rFonts w:ascii="Arial" w:hAnsi="Arial" w:cs="Arial"/>
                <w:sz w:val="22"/>
                <w:szCs w:val="22"/>
              </w:rPr>
            </w:pPr>
          </w:p>
        </w:tc>
      </w:tr>
      <w:tr w:rsidR="00D97345" w14:paraId="1F1754F8" w14:textId="77777777" w:rsidTr="00D97345">
        <w:tc>
          <w:tcPr>
            <w:tcW w:w="1728" w:type="dxa"/>
            <w:tcBorders>
              <w:top w:val="single" w:sz="4" w:space="0" w:color="auto"/>
              <w:left w:val="single" w:sz="4" w:space="0" w:color="auto"/>
              <w:bottom w:val="single" w:sz="4" w:space="0" w:color="auto"/>
              <w:right w:val="single" w:sz="4" w:space="0" w:color="auto"/>
            </w:tcBorders>
            <w:hideMark/>
          </w:tcPr>
          <w:p w14:paraId="1EAD28B0" w14:textId="77777777" w:rsidR="00D97345" w:rsidRDefault="00D97345">
            <w:pPr>
              <w:rPr>
                <w:rFonts w:ascii="Arial" w:hAnsi="Arial" w:cs="Arial"/>
                <w:sz w:val="22"/>
                <w:szCs w:val="22"/>
              </w:rPr>
            </w:pPr>
            <w:r>
              <w:rPr>
                <w:rFonts w:ascii="Arial" w:hAnsi="Arial" w:cs="Arial"/>
                <w:sz w:val="22"/>
                <w:szCs w:val="22"/>
              </w:rPr>
              <w:t xml:space="preserve">5.75 </w:t>
            </w:r>
            <w:proofErr w:type="spellStart"/>
            <w:r>
              <w:rPr>
                <w:rFonts w:ascii="Arial" w:hAnsi="Arial" w:cs="Arial"/>
                <w:sz w:val="22"/>
                <w:szCs w:val="22"/>
              </w:rPr>
              <w:t>mmol</w:t>
            </w:r>
            <w:proofErr w:type="spellEnd"/>
            <w:r>
              <w:rPr>
                <w:rFonts w:ascii="Arial" w:hAnsi="Arial" w:cs="Arial"/>
                <w:sz w:val="22"/>
                <w:szCs w:val="22"/>
              </w:rPr>
              <w:t xml:space="preserve"> kalisalpeter</w:t>
            </w:r>
          </w:p>
        </w:tc>
        <w:tc>
          <w:tcPr>
            <w:tcW w:w="1800" w:type="dxa"/>
            <w:tcBorders>
              <w:top w:val="single" w:sz="4" w:space="0" w:color="auto"/>
              <w:left w:val="single" w:sz="4" w:space="0" w:color="auto"/>
              <w:bottom w:val="single" w:sz="4" w:space="0" w:color="auto"/>
              <w:right w:val="single" w:sz="4" w:space="0" w:color="auto"/>
            </w:tcBorders>
          </w:tcPr>
          <w:p w14:paraId="73FEA17B" w14:textId="77777777" w:rsidR="00D97345" w:rsidRDefault="00D97345">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85D8B5" w14:textId="77777777" w:rsidR="00D97345" w:rsidRDefault="00D97345">
            <w:pPr>
              <w:rPr>
                <w:rFonts w:ascii="Arial" w:hAnsi="Arial" w:cs="Arial"/>
                <w:sz w:val="22"/>
                <w:szCs w:val="22"/>
              </w:rPr>
            </w:pPr>
          </w:p>
        </w:tc>
        <w:tc>
          <w:tcPr>
            <w:tcW w:w="3884" w:type="dxa"/>
            <w:tcBorders>
              <w:top w:val="single" w:sz="4" w:space="0" w:color="auto"/>
              <w:left w:val="single" w:sz="4" w:space="0" w:color="auto"/>
              <w:bottom w:val="single" w:sz="4" w:space="0" w:color="auto"/>
              <w:right w:val="single" w:sz="4" w:space="0" w:color="auto"/>
            </w:tcBorders>
          </w:tcPr>
          <w:p w14:paraId="4BD75652" w14:textId="77777777" w:rsidR="00D97345" w:rsidRDefault="00D97345">
            <w:pPr>
              <w:rPr>
                <w:rFonts w:ascii="Arial" w:hAnsi="Arial" w:cs="Arial"/>
                <w:sz w:val="22"/>
                <w:szCs w:val="22"/>
              </w:rPr>
            </w:pPr>
          </w:p>
        </w:tc>
      </w:tr>
    </w:tbl>
    <w:p w14:paraId="5D236504" w14:textId="77777777" w:rsidR="00D97345" w:rsidRDefault="00D97345" w:rsidP="00D97345">
      <w:pPr>
        <w:rPr>
          <w:rFonts w:ascii="Arial" w:hAnsi="Arial" w:cs="Arial"/>
          <w:sz w:val="22"/>
          <w:szCs w:val="22"/>
        </w:rPr>
      </w:pPr>
    </w:p>
    <w:p w14:paraId="31E729C3" w14:textId="77777777" w:rsidR="00D97345" w:rsidRDefault="00D97345" w:rsidP="00D9734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C39F97B" w14:textId="77777777" w:rsidR="00D97345" w:rsidRDefault="00D97345" w:rsidP="00D97345">
      <w:pPr>
        <w:rPr>
          <w:rFonts w:ascii="Arial" w:hAnsi="Arial" w:cs="Arial"/>
          <w:b/>
          <w:sz w:val="22"/>
          <w:szCs w:val="22"/>
        </w:rPr>
      </w:pPr>
      <w:r>
        <w:rPr>
          <w:rFonts w:ascii="Arial" w:hAnsi="Arial" w:cs="Arial"/>
          <w:b/>
          <w:sz w:val="22"/>
          <w:szCs w:val="22"/>
        </w:rPr>
        <w:t xml:space="preserve">Schoolopdracht 6.6 Verdeel de meststoffen over de A-bak en de B-bak </w:t>
      </w:r>
    </w:p>
    <w:p w14:paraId="27249CC8" w14:textId="77777777" w:rsidR="00D97345" w:rsidRDefault="00D97345" w:rsidP="00D97345">
      <w:pPr>
        <w:rPr>
          <w:rFonts w:ascii="Arial" w:hAnsi="Arial" w:cs="Arial"/>
          <w:sz w:val="22"/>
          <w:szCs w:val="22"/>
        </w:rPr>
      </w:pPr>
      <w:r>
        <w:rPr>
          <w:rFonts w:ascii="Arial" w:hAnsi="Arial" w:cs="Arial"/>
          <w:sz w:val="22"/>
          <w:szCs w:val="22"/>
        </w:rPr>
        <w:t xml:space="preserve">Verdeel de meststoffen uit schoolopdracht 6.5 vervolgens over de A- en B-bak. Doe dit volgens de </w:t>
      </w:r>
      <w:proofErr w:type="spellStart"/>
      <w:r>
        <w:rPr>
          <w:rFonts w:ascii="Arial" w:hAnsi="Arial" w:cs="Arial"/>
          <w:sz w:val="22"/>
          <w:szCs w:val="22"/>
        </w:rPr>
        <w:t>spelregels.Zie</w:t>
      </w:r>
      <w:proofErr w:type="spellEnd"/>
      <w:r>
        <w:rPr>
          <w:rFonts w:ascii="Arial" w:hAnsi="Arial" w:cs="Arial"/>
          <w:sz w:val="22"/>
          <w:szCs w:val="22"/>
        </w:rPr>
        <w:t xml:space="preserve"> hoofdstuk 5. </w:t>
      </w:r>
    </w:p>
    <w:p w14:paraId="429F67DE" w14:textId="77777777" w:rsidR="00D97345" w:rsidRDefault="00D97345" w:rsidP="00D97345">
      <w:pPr>
        <w:rPr>
          <w:rFonts w:ascii="Arial" w:hAnsi="Arial" w:cs="Arial"/>
          <w:sz w:val="22"/>
          <w:szCs w:val="22"/>
        </w:rPr>
      </w:pPr>
    </w:p>
    <w:p w14:paraId="786086DD" w14:textId="77777777" w:rsidR="00D97345" w:rsidRDefault="00D97345" w:rsidP="00D97345">
      <w:pPr>
        <w:rPr>
          <w:rFonts w:ascii="Arial" w:hAnsi="Arial" w:cs="Arial"/>
          <w:b/>
          <w:sz w:val="22"/>
          <w:szCs w:val="22"/>
        </w:rPr>
      </w:pPr>
      <w:r>
        <w:rPr>
          <w:rFonts w:ascii="Arial" w:hAnsi="Arial" w:cs="Arial"/>
          <w:b/>
          <w:sz w:val="22"/>
          <w:szCs w:val="22"/>
        </w:rPr>
        <w:t xml:space="preserve">Schoolopdracht 6.7  Reken het </w:t>
      </w:r>
      <w:proofErr w:type="spellStart"/>
      <w:r>
        <w:rPr>
          <w:rFonts w:ascii="Arial" w:hAnsi="Arial" w:cs="Arial"/>
          <w:b/>
          <w:sz w:val="22"/>
          <w:szCs w:val="22"/>
        </w:rPr>
        <w:t>voedîngsschema</w:t>
      </w:r>
      <w:proofErr w:type="spellEnd"/>
      <w:r>
        <w:rPr>
          <w:rFonts w:ascii="Arial" w:hAnsi="Arial" w:cs="Arial"/>
          <w:b/>
          <w:sz w:val="22"/>
          <w:szCs w:val="22"/>
        </w:rPr>
        <w:t xml:space="preserve"> uit </w:t>
      </w:r>
    </w:p>
    <w:p w14:paraId="2A22B69C" w14:textId="77777777" w:rsidR="00D97345" w:rsidRDefault="00D97345" w:rsidP="00D97345">
      <w:pPr>
        <w:rPr>
          <w:rFonts w:ascii="Arial" w:hAnsi="Arial" w:cs="Arial"/>
          <w:sz w:val="22"/>
          <w:szCs w:val="22"/>
        </w:rPr>
      </w:pPr>
      <w:r>
        <w:rPr>
          <w:rFonts w:ascii="Arial" w:hAnsi="Arial" w:cs="Arial"/>
          <w:sz w:val="22"/>
          <w:szCs w:val="22"/>
        </w:rPr>
        <w:t xml:space="preserve">In het water dat de tuinder uit de grond pompt, zitten reeds voedingsstoffen. De tuinder heeft het bronwater laten onderzoeken en volgens het laboratorium krijgt het water de code A.4.3.1. Hiermee houdt de tuinder rekening. </w:t>
      </w:r>
    </w:p>
    <w:p w14:paraId="10C44EEC" w14:textId="77777777" w:rsidR="00D97345" w:rsidRDefault="00D97345" w:rsidP="00D97345">
      <w:pPr>
        <w:rPr>
          <w:rFonts w:ascii="Arial" w:hAnsi="Arial" w:cs="Arial"/>
          <w:sz w:val="22"/>
          <w:szCs w:val="22"/>
        </w:rPr>
      </w:pPr>
      <w:r>
        <w:rPr>
          <w:rFonts w:ascii="Arial" w:hAnsi="Arial" w:cs="Arial"/>
          <w:sz w:val="22"/>
          <w:szCs w:val="22"/>
        </w:rPr>
        <w:t xml:space="preserve">Neem het schema over, zet de aanpassing in het schema en reken het nieuwe </w:t>
      </w:r>
      <w:proofErr w:type="spellStart"/>
      <w:r>
        <w:rPr>
          <w:rFonts w:ascii="Arial" w:hAnsi="Arial" w:cs="Arial"/>
          <w:sz w:val="22"/>
          <w:szCs w:val="22"/>
        </w:rPr>
        <w:t>voedingschema</w:t>
      </w:r>
      <w:proofErr w:type="spellEnd"/>
      <w:r>
        <w:rPr>
          <w:rFonts w:ascii="Arial" w:hAnsi="Arial" w:cs="Arial"/>
          <w:sz w:val="22"/>
          <w:szCs w:val="22"/>
        </w:rPr>
        <w:t xml:space="preserve"> uit. </w:t>
      </w:r>
    </w:p>
    <w:p w14:paraId="56147BD0" w14:textId="77777777" w:rsidR="00D97345" w:rsidRDefault="00D97345" w:rsidP="00D97345">
      <w:pPr>
        <w:rPr>
          <w:rFonts w:ascii="Arial" w:hAnsi="Arial" w:cs="Arial"/>
          <w:sz w:val="22"/>
          <w:szCs w:val="22"/>
        </w:rPr>
      </w:pPr>
    </w:p>
    <w:p w14:paraId="6ADED0B9" w14:textId="77777777" w:rsidR="00D97345" w:rsidRDefault="00D97345" w:rsidP="00D973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75"/>
        <w:gridCol w:w="760"/>
        <w:gridCol w:w="838"/>
        <w:gridCol w:w="748"/>
        <w:gridCol w:w="751"/>
        <w:gridCol w:w="757"/>
        <w:gridCol w:w="769"/>
        <w:gridCol w:w="678"/>
      </w:tblGrid>
      <w:tr w:rsidR="00D97345" w14:paraId="4D0AA642" w14:textId="77777777" w:rsidTr="00D97345">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00FA3435" w14:textId="77777777" w:rsidR="00D97345" w:rsidRDefault="00D97345">
            <w:pPr>
              <w:rPr>
                <w:rFonts w:ascii="Arial" w:hAnsi="Arial" w:cs="Arial"/>
                <w:sz w:val="20"/>
                <w:szCs w:val="20"/>
              </w:rPr>
            </w:pPr>
          </w:p>
        </w:tc>
        <w:tc>
          <w:tcPr>
            <w:tcW w:w="6174" w:type="dxa"/>
            <w:gridSpan w:val="8"/>
            <w:tcBorders>
              <w:top w:val="single" w:sz="4" w:space="0" w:color="auto"/>
              <w:left w:val="single" w:sz="4" w:space="0" w:color="auto"/>
              <w:bottom w:val="single" w:sz="4" w:space="0" w:color="auto"/>
              <w:right w:val="single" w:sz="4" w:space="0" w:color="auto"/>
            </w:tcBorders>
            <w:vAlign w:val="center"/>
            <w:hideMark/>
          </w:tcPr>
          <w:p w14:paraId="19B1976B" w14:textId="77777777" w:rsidR="00D97345" w:rsidRDefault="00D97345">
            <w:pPr>
              <w:rPr>
                <w:rFonts w:ascii="Arial" w:hAnsi="Arial" w:cs="Arial"/>
                <w:sz w:val="20"/>
                <w:szCs w:val="20"/>
              </w:rPr>
            </w:pPr>
            <w:r>
              <w:rPr>
                <w:rFonts w:ascii="Arial" w:hAnsi="Arial" w:cs="Arial"/>
                <w:sz w:val="20"/>
                <w:szCs w:val="20"/>
              </w:rPr>
              <w:t>Voedingsoplossing in millimol/l</w:t>
            </w:r>
          </w:p>
        </w:tc>
      </w:tr>
      <w:tr w:rsidR="00D97345" w14:paraId="33270154" w14:textId="77777777" w:rsidTr="00D97345">
        <w:trPr>
          <w:trHeight w:val="397"/>
        </w:trPr>
        <w:tc>
          <w:tcPr>
            <w:tcW w:w="3114" w:type="dxa"/>
            <w:tcBorders>
              <w:top w:val="single" w:sz="4" w:space="0" w:color="auto"/>
              <w:left w:val="single" w:sz="4" w:space="0" w:color="auto"/>
              <w:bottom w:val="single" w:sz="4" w:space="0" w:color="auto"/>
              <w:right w:val="single" w:sz="4" w:space="0" w:color="auto"/>
            </w:tcBorders>
            <w:vAlign w:val="center"/>
          </w:tcPr>
          <w:p w14:paraId="2C9914C5" w14:textId="77777777" w:rsidR="00D97345" w:rsidRDefault="00D97345">
            <w:pPr>
              <w:rPr>
                <w:rFonts w:ascii="Arial" w:hAnsi="Arial" w:cs="Arial"/>
                <w:sz w:val="20"/>
                <w:szCs w:val="20"/>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07BEA32F" w14:textId="77777777" w:rsidR="00D97345" w:rsidRDefault="00D97345">
            <w:pPr>
              <w:rPr>
                <w:rFonts w:ascii="Arial" w:hAnsi="Arial" w:cs="Arial"/>
                <w:sz w:val="20"/>
                <w:szCs w:val="20"/>
              </w:rPr>
            </w:pPr>
            <w:r>
              <w:rPr>
                <w:rFonts w:ascii="Arial" w:hAnsi="Arial" w:cs="Arial"/>
                <w:sz w:val="20"/>
                <w:szCs w:val="20"/>
              </w:rPr>
              <w:t>NO</w:t>
            </w:r>
            <w:r>
              <w:rPr>
                <w:rFonts w:ascii="Arial" w:hAnsi="Arial" w:cs="Arial"/>
                <w:sz w:val="20"/>
                <w:szCs w:val="20"/>
                <w:vertAlign w:val="subscript"/>
              </w:rPr>
              <w:t>3</w:t>
            </w:r>
            <w:r>
              <w:rPr>
                <w:rFonts w:ascii="Arial" w:hAnsi="Arial" w:cs="Arial"/>
                <w:sz w:val="20"/>
                <w:szCs w:val="20"/>
                <w:vertAlign w:val="superscript"/>
              </w:rPr>
              <w:t>-</w:t>
            </w:r>
          </w:p>
        </w:tc>
        <w:tc>
          <w:tcPr>
            <w:tcW w:w="772" w:type="dxa"/>
            <w:tcBorders>
              <w:top w:val="single" w:sz="4" w:space="0" w:color="auto"/>
              <w:left w:val="single" w:sz="4" w:space="0" w:color="auto"/>
              <w:bottom w:val="single" w:sz="4" w:space="0" w:color="auto"/>
              <w:right w:val="single" w:sz="4" w:space="0" w:color="auto"/>
            </w:tcBorders>
            <w:vAlign w:val="center"/>
            <w:hideMark/>
          </w:tcPr>
          <w:p w14:paraId="3786FED8" w14:textId="77777777" w:rsidR="00D97345" w:rsidRDefault="00D97345">
            <w:pPr>
              <w:rPr>
                <w:rFonts w:ascii="Arial" w:hAnsi="Arial" w:cs="Arial"/>
                <w:sz w:val="20"/>
                <w:szCs w:val="20"/>
              </w:rPr>
            </w:pPr>
            <w:r>
              <w:rPr>
                <w:rFonts w:ascii="Arial" w:hAnsi="Arial" w:cs="Arial"/>
                <w:sz w:val="20"/>
                <w:szCs w:val="20"/>
              </w:rPr>
              <w:t>NH</w:t>
            </w:r>
            <w:r>
              <w:rPr>
                <w:rFonts w:ascii="Arial" w:hAnsi="Arial" w:cs="Arial"/>
                <w:sz w:val="20"/>
                <w:szCs w:val="20"/>
                <w:vertAlign w:val="subscript"/>
              </w:rPr>
              <w:t>4</w:t>
            </w:r>
            <w:r>
              <w:rPr>
                <w:rFonts w:ascii="Arial" w:hAnsi="Arial" w:cs="Arial"/>
                <w:sz w:val="20"/>
                <w:szCs w:val="20"/>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0EB63DB" w14:textId="77777777" w:rsidR="00D97345" w:rsidRDefault="00D97345">
            <w:pPr>
              <w:rPr>
                <w:rFonts w:ascii="Arial" w:hAnsi="Arial" w:cs="Arial"/>
                <w:sz w:val="20"/>
                <w:szCs w:val="20"/>
              </w:rPr>
            </w:pPr>
            <w:r>
              <w:rPr>
                <w:rFonts w:ascii="Arial" w:hAnsi="Arial" w:cs="Arial"/>
                <w:sz w:val="20"/>
                <w:szCs w:val="20"/>
              </w:rPr>
              <w:t>H</w:t>
            </w:r>
            <w:r>
              <w:rPr>
                <w:rFonts w:ascii="Arial" w:hAnsi="Arial" w:cs="Arial"/>
                <w:sz w:val="20"/>
                <w:szCs w:val="20"/>
                <w:vertAlign w:val="subscript"/>
              </w:rPr>
              <w:t>2</w:t>
            </w: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w:t>
            </w:r>
          </w:p>
        </w:tc>
        <w:tc>
          <w:tcPr>
            <w:tcW w:w="764" w:type="dxa"/>
            <w:tcBorders>
              <w:top w:val="single" w:sz="4" w:space="0" w:color="auto"/>
              <w:left w:val="single" w:sz="4" w:space="0" w:color="auto"/>
              <w:bottom w:val="single" w:sz="4" w:space="0" w:color="auto"/>
              <w:right w:val="single" w:sz="4" w:space="0" w:color="auto"/>
            </w:tcBorders>
            <w:vAlign w:val="center"/>
            <w:hideMark/>
          </w:tcPr>
          <w:p w14:paraId="7162BC05" w14:textId="77777777" w:rsidR="00D97345" w:rsidRDefault="00D97345">
            <w:pPr>
              <w:rPr>
                <w:rFonts w:ascii="Arial" w:hAnsi="Arial" w:cs="Arial"/>
                <w:sz w:val="20"/>
                <w:szCs w:val="20"/>
              </w:rPr>
            </w:pPr>
            <w:r>
              <w:rPr>
                <w:rFonts w:ascii="Arial" w:hAnsi="Arial" w:cs="Arial"/>
                <w:sz w:val="20"/>
                <w:szCs w:val="20"/>
              </w:rPr>
              <w:t>K</w:t>
            </w:r>
            <w:r>
              <w:rPr>
                <w:rFonts w:ascii="Arial" w:hAnsi="Arial" w:cs="Arial"/>
                <w:sz w:val="20"/>
                <w:szCs w:val="20"/>
                <w:vertAlign w:val="superscript"/>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73D4087F" w14:textId="77777777" w:rsidR="00D97345" w:rsidRDefault="00D97345">
            <w:pPr>
              <w:rPr>
                <w:rFonts w:ascii="Arial" w:hAnsi="Arial" w:cs="Arial"/>
                <w:sz w:val="20"/>
                <w:szCs w:val="20"/>
              </w:rPr>
            </w:pPr>
            <w:r>
              <w:rPr>
                <w:rFonts w:ascii="Arial" w:hAnsi="Arial" w:cs="Arial"/>
                <w:sz w:val="20"/>
                <w:szCs w:val="20"/>
              </w:rPr>
              <w:t>Ca</w:t>
            </w:r>
            <w:r>
              <w:rPr>
                <w:rFonts w:ascii="Arial" w:hAnsi="Arial" w:cs="Arial"/>
                <w:sz w:val="20"/>
                <w:szCs w:val="20"/>
                <w:vertAlign w:val="superscript"/>
              </w:rPr>
              <w:t>2+</w:t>
            </w:r>
          </w:p>
        </w:tc>
        <w:tc>
          <w:tcPr>
            <w:tcW w:w="770" w:type="dxa"/>
            <w:tcBorders>
              <w:top w:val="single" w:sz="4" w:space="0" w:color="auto"/>
              <w:left w:val="single" w:sz="4" w:space="0" w:color="auto"/>
              <w:bottom w:val="single" w:sz="4" w:space="0" w:color="auto"/>
              <w:right w:val="single" w:sz="4" w:space="0" w:color="auto"/>
            </w:tcBorders>
            <w:vAlign w:val="center"/>
            <w:hideMark/>
          </w:tcPr>
          <w:p w14:paraId="2856D391" w14:textId="77777777" w:rsidR="00D97345" w:rsidRDefault="00D97345">
            <w:pP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778" w:type="dxa"/>
            <w:tcBorders>
              <w:top w:val="single" w:sz="4" w:space="0" w:color="auto"/>
              <w:left w:val="single" w:sz="4" w:space="0" w:color="auto"/>
              <w:bottom w:val="single" w:sz="4" w:space="0" w:color="auto"/>
              <w:right w:val="single" w:sz="4" w:space="0" w:color="auto"/>
            </w:tcBorders>
            <w:vAlign w:val="center"/>
            <w:hideMark/>
          </w:tcPr>
          <w:p w14:paraId="25FF3D04" w14:textId="77777777" w:rsidR="00D97345" w:rsidRDefault="00D97345">
            <w:pPr>
              <w:rPr>
                <w:rFonts w:ascii="Arial" w:hAnsi="Arial" w:cs="Arial"/>
                <w:sz w:val="20"/>
                <w:szCs w:val="20"/>
              </w:rPr>
            </w:pPr>
            <w:r>
              <w:rPr>
                <w:rFonts w:ascii="Arial" w:hAnsi="Arial" w:cs="Arial"/>
                <w:sz w:val="20"/>
                <w:szCs w:val="20"/>
              </w:rPr>
              <w:t>SO</w:t>
            </w:r>
            <w:r>
              <w:rPr>
                <w:rFonts w:ascii="Arial" w:hAnsi="Arial" w:cs="Arial"/>
                <w:sz w:val="20"/>
                <w:szCs w:val="20"/>
                <w:vertAlign w:val="subscript"/>
              </w:rPr>
              <w:t>4</w:t>
            </w:r>
            <w:r>
              <w:rPr>
                <w:rFonts w:ascii="Arial" w:hAnsi="Arial" w:cs="Arial"/>
                <w:sz w:val="20"/>
                <w:szCs w:val="20"/>
                <w:vertAlign w:val="superscript"/>
              </w:rPr>
              <w:t>2-</w:t>
            </w:r>
          </w:p>
        </w:tc>
        <w:tc>
          <w:tcPr>
            <w:tcW w:w="704" w:type="dxa"/>
            <w:tcBorders>
              <w:top w:val="single" w:sz="4" w:space="0" w:color="auto"/>
              <w:left w:val="single" w:sz="4" w:space="0" w:color="auto"/>
              <w:bottom w:val="single" w:sz="4" w:space="0" w:color="auto"/>
              <w:right w:val="single" w:sz="4" w:space="0" w:color="auto"/>
            </w:tcBorders>
            <w:vAlign w:val="center"/>
            <w:hideMark/>
          </w:tcPr>
          <w:p w14:paraId="4BD4860A" w14:textId="77777777" w:rsidR="00D97345" w:rsidRDefault="00D97345">
            <w:pPr>
              <w:rPr>
                <w:rFonts w:ascii="Arial" w:hAnsi="Arial" w:cs="Arial"/>
                <w:sz w:val="20"/>
                <w:szCs w:val="20"/>
              </w:rPr>
            </w:pPr>
            <w:r>
              <w:rPr>
                <w:rFonts w:ascii="Arial" w:hAnsi="Arial" w:cs="Arial"/>
                <w:sz w:val="20"/>
                <w:szCs w:val="20"/>
              </w:rPr>
              <w:t>H</w:t>
            </w:r>
            <w:r>
              <w:rPr>
                <w:rFonts w:ascii="Arial" w:hAnsi="Arial" w:cs="Arial"/>
                <w:sz w:val="20"/>
                <w:szCs w:val="20"/>
                <w:vertAlign w:val="superscript"/>
              </w:rPr>
              <w:t>+</w:t>
            </w:r>
          </w:p>
        </w:tc>
      </w:tr>
      <w:tr w:rsidR="00D97345" w14:paraId="7D38B6B9" w14:textId="77777777" w:rsidTr="00D97345">
        <w:trPr>
          <w:trHeight w:val="397"/>
        </w:trPr>
        <w:tc>
          <w:tcPr>
            <w:tcW w:w="3114" w:type="dxa"/>
            <w:tcBorders>
              <w:top w:val="single" w:sz="4" w:space="0" w:color="auto"/>
              <w:left w:val="single" w:sz="4" w:space="0" w:color="auto"/>
              <w:bottom w:val="single" w:sz="4" w:space="0" w:color="auto"/>
              <w:right w:val="single" w:sz="4" w:space="0" w:color="auto"/>
            </w:tcBorders>
            <w:vAlign w:val="center"/>
            <w:hideMark/>
          </w:tcPr>
          <w:p w14:paraId="7A6AC93B" w14:textId="77777777" w:rsidR="00D97345" w:rsidRDefault="00D97345">
            <w:pPr>
              <w:rPr>
                <w:rFonts w:ascii="Arial" w:hAnsi="Arial" w:cs="Arial"/>
                <w:sz w:val="20"/>
                <w:szCs w:val="20"/>
              </w:rPr>
            </w:pPr>
            <w:r>
              <w:rPr>
                <w:rFonts w:ascii="Arial" w:hAnsi="Arial" w:cs="Arial"/>
                <w:sz w:val="20"/>
                <w:szCs w:val="20"/>
              </w:rPr>
              <w:t>standaard</w:t>
            </w:r>
          </w:p>
          <w:p w14:paraId="6DB6D4D7" w14:textId="77777777" w:rsidR="00D97345" w:rsidRDefault="00D97345">
            <w:pPr>
              <w:rPr>
                <w:rFonts w:ascii="Arial" w:hAnsi="Arial" w:cs="Arial"/>
                <w:sz w:val="20"/>
                <w:szCs w:val="20"/>
              </w:rPr>
            </w:pPr>
            <w:r>
              <w:rPr>
                <w:rFonts w:ascii="Arial" w:hAnsi="Arial" w:cs="Arial"/>
                <w:sz w:val="20"/>
                <w:szCs w:val="20"/>
              </w:rPr>
              <w:t>voedingsoplossing</w:t>
            </w:r>
          </w:p>
        </w:tc>
        <w:tc>
          <w:tcPr>
            <w:tcW w:w="782" w:type="dxa"/>
            <w:tcBorders>
              <w:top w:val="single" w:sz="4" w:space="0" w:color="auto"/>
              <w:left w:val="single" w:sz="4" w:space="0" w:color="auto"/>
              <w:bottom w:val="single" w:sz="4" w:space="0" w:color="auto"/>
              <w:right w:val="single" w:sz="4" w:space="0" w:color="auto"/>
            </w:tcBorders>
            <w:vAlign w:val="center"/>
            <w:hideMark/>
          </w:tcPr>
          <w:p w14:paraId="1A10386A" w14:textId="77777777" w:rsidR="00D97345" w:rsidRDefault="00D97345">
            <w:pPr>
              <w:rPr>
                <w:rFonts w:ascii="Arial" w:hAnsi="Arial" w:cs="Arial"/>
                <w:sz w:val="20"/>
                <w:szCs w:val="20"/>
              </w:rPr>
            </w:pPr>
            <w:r>
              <w:rPr>
                <w:rFonts w:ascii="Arial" w:hAnsi="Arial" w:cs="Arial"/>
                <w:sz w:val="20"/>
                <w:szCs w:val="20"/>
              </w:rPr>
              <w:t>15.25</w:t>
            </w:r>
          </w:p>
        </w:tc>
        <w:tc>
          <w:tcPr>
            <w:tcW w:w="772" w:type="dxa"/>
            <w:tcBorders>
              <w:top w:val="single" w:sz="4" w:space="0" w:color="auto"/>
              <w:left w:val="single" w:sz="4" w:space="0" w:color="auto"/>
              <w:bottom w:val="single" w:sz="4" w:space="0" w:color="auto"/>
              <w:right w:val="single" w:sz="4" w:space="0" w:color="auto"/>
            </w:tcBorders>
            <w:vAlign w:val="center"/>
            <w:hideMark/>
          </w:tcPr>
          <w:p w14:paraId="7B50FB2B" w14:textId="77777777" w:rsidR="00D97345" w:rsidRDefault="00D97345">
            <w:pPr>
              <w:rPr>
                <w:rFonts w:ascii="Arial" w:hAnsi="Arial" w:cs="Arial"/>
                <w:sz w:val="20"/>
                <w:szCs w:val="20"/>
              </w:rPr>
            </w:pPr>
            <w:r>
              <w:rPr>
                <w:rFonts w:ascii="Arial" w:hAnsi="Arial" w:cs="Arial"/>
                <w:sz w:val="20"/>
                <w:szCs w:val="20"/>
              </w:rPr>
              <w:t>1.00</w:t>
            </w:r>
          </w:p>
        </w:tc>
        <w:tc>
          <w:tcPr>
            <w:tcW w:w="838" w:type="dxa"/>
            <w:tcBorders>
              <w:top w:val="single" w:sz="4" w:space="0" w:color="auto"/>
              <w:left w:val="single" w:sz="4" w:space="0" w:color="auto"/>
              <w:bottom w:val="single" w:sz="4" w:space="0" w:color="auto"/>
              <w:right w:val="single" w:sz="4" w:space="0" w:color="auto"/>
            </w:tcBorders>
            <w:vAlign w:val="center"/>
            <w:hideMark/>
          </w:tcPr>
          <w:p w14:paraId="6CC09774" w14:textId="77777777" w:rsidR="00D97345" w:rsidRDefault="00D97345">
            <w:pPr>
              <w:rPr>
                <w:rFonts w:ascii="Arial" w:hAnsi="Arial" w:cs="Arial"/>
                <w:sz w:val="20"/>
                <w:szCs w:val="20"/>
              </w:rPr>
            </w:pPr>
            <w:r>
              <w:rPr>
                <w:rFonts w:ascii="Arial" w:hAnsi="Arial" w:cs="Arial"/>
                <w:sz w:val="20"/>
                <w:szCs w:val="20"/>
              </w:rPr>
              <w:t>1.25</w:t>
            </w:r>
          </w:p>
        </w:tc>
        <w:tc>
          <w:tcPr>
            <w:tcW w:w="764" w:type="dxa"/>
            <w:tcBorders>
              <w:top w:val="single" w:sz="4" w:space="0" w:color="auto"/>
              <w:left w:val="single" w:sz="4" w:space="0" w:color="auto"/>
              <w:bottom w:val="single" w:sz="4" w:space="0" w:color="auto"/>
              <w:right w:val="single" w:sz="4" w:space="0" w:color="auto"/>
            </w:tcBorders>
            <w:vAlign w:val="center"/>
            <w:hideMark/>
          </w:tcPr>
          <w:p w14:paraId="337F40A4" w14:textId="77777777" w:rsidR="00D97345" w:rsidRDefault="00D97345">
            <w:pPr>
              <w:rPr>
                <w:rFonts w:ascii="Arial" w:hAnsi="Arial" w:cs="Arial"/>
                <w:sz w:val="20"/>
                <w:szCs w:val="20"/>
              </w:rPr>
            </w:pPr>
            <w:r>
              <w:rPr>
                <w:rFonts w:ascii="Arial" w:hAnsi="Arial" w:cs="Arial"/>
                <w:sz w:val="20"/>
                <w:szCs w:val="20"/>
              </w:rPr>
              <w:t>7.50</w:t>
            </w:r>
          </w:p>
        </w:tc>
        <w:tc>
          <w:tcPr>
            <w:tcW w:w="766" w:type="dxa"/>
            <w:tcBorders>
              <w:top w:val="single" w:sz="4" w:space="0" w:color="auto"/>
              <w:left w:val="single" w:sz="4" w:space="0" w:color="auto"/>
              <w:bottom w:val="single" w:sz="4" w:space="0" w:color="auto"/>
              <w:right w:val="single" w:sz="4" w:space="0" w:color="auto"/>
            </w:tcBorders>
            <w:vAlign w:val="center"/>
            <w:hideMark/>
          </w:tcPr>
          <w:p w14:paraId="33DFA507" w14:textId="77777777" w:rsidR="00D97345" w:rsidRDefault="00D97345">
            <w:pPr>
              <w:rPr>
                <w:rFonts w:ascii="Arial" w:hAnsi="Arial" w:cs="Arial"/>
                <w:sz w:val="20"/>
                <w:szCs w:val="20"/>
              </w:rPr>
            </w:pPr>
            <w:r>
              <w:rPr>
                <w:rFonts w:ascii="Arial" w:hAnsi="Arial" w:cs="Arial"/>
                <w:sz w:val="20"/>
                <w:szCs w:val="20"/>
              </w:rPr>
              <w:t>4.25</w:t>
            </w:r>
          </w:p>
        </w:tc>
        <w:tc>
          <w:tcPr>
            <w:tcW w:w="770" w:type="dxa"/>
            <w:tcBorders>
              <w:top w:val="single" w:sz="4" w:space="0" w:color="auto"/>
              <w:left w:val="single" w:sz="4" w:space="0" w:color="auto"/>
              <w:bottom w:val="single" w:sz="4" w:space="0" w:color="auto"/>
              <w:right w:val="single" w:sz="4" w:space="0" w:color="auto"/>
            </w:tcBorders>
            <w:vAlign w:val="center"/>
            <w:hideMark/>
          </w:tcPr>
          <w:p w14:paraId="25CAC208" w14:textId="77777777" w:rsidR="00D97345" w:rsidRDefault="00D97345">
            <w:pPr>
              <w:rPr>
                <w:rFonts w:ascii="Arial" w:hAnsi="Arial" w:cs="Arial"/>
                <w:sz w:val="20"/>
                <w:szCs w:val="20"/>
              </w:rPr>
            </w:pPr>
            <w:r>
              <w:rPr>
                <w:rFonts w:ascii="Arial" w:hAnsi="Arial" w:cs="Arial"/>
                <w:sz w:val="20"/>
                <w:szCs w:val="20"/>
              </w:rPr>
              <w:t>1.5</w:t>
            </w:r>
          </w:p>
        </w:tc>
        <w:tc>
          <w:tcPr>
            <w:tcW w:w="778" w:type="dxa"/>
            <w:tcBorders>
              <w:top w:val="single" w:sz="4" w:space="0" w:color="auto"/>
              <w:left w:val="single" w:sz="4" w:space="0" w:color="auto"/>
              <w:bottom w:val="single" w:sz="4" w:space="0" w:color="auto"/>
              <w:right w:val="single" w:sz="4" w:space="0" w:color="auto"/>
            </w:tcBorders>
            <w:vAlign w:val="center"/>
            <w:hideMark/>
          </w:tcPr>
          <w:p w14:paraId="6E826121" w14:textId="77777777" w:rsidR="00D97345" w:rsidRDefault="00D97345">
            <w:pPr>
              <w:rPr>
                <w:rFonts w:ascii="Arial" w:hAnsi="Arial" w:cs="Arial"/>
                <w:sz w:val="20"/>
                <w:szCs w:val="20"/>
              </w:rPr>
            </w:pPr>
            <w:r>
              <w:rPr>
                <w:rFonts w:ascii="Arial" w:hAnsi="Arial" w:cs="Arial"/>
                <w:sz w:val="20"/>
                <w:szCs w:val="20"/>
              </w:rPr>
              <w:t>1.75</w:t>
            </w:r>
          </w:p>
        </w:tc>
        <w:tc>
          <w:tcPr>
            <w:tcW w:w="704" w:type="dxa"/>
            <w:tcBorders>
              <w:top w:val="single" w:sz="4" w:space="0" w:color="auto"/>
              <w:left w:val="single" w:sz="4" w:space="0" w:color="auto"/>
              <w:bottom w:val="single" w:sz="4" w:space="0" w:color="auto"/>
              <w:right w:val="single" w:sz="4" w:space="0" w:color="auto"/>
            </w:tcBorders>
            <w:vAlign w:val="center"/>
            <w:hideMark/>
          </w:tcPr>
          <w:p w14:paraId="1AD51FFC" w14:textId="77777777" w:rsidR="00D97345" w:rsidRDefault="00D97345">
            <w:pPr>
              <w:rPr>
                <w:rFonts w:ascii="Arial" w:hAnsi="Arial" w:cs="Arial"/>
                <w:sz w:val="20"/>
                <w:szCs w:val="20"/>
              </w:rPr>
            </w:pPr>
            <w:r>
              <w:rPr>
                <w:rFonts w:ascii="Arial" w:hAnsi="Arial" w:cs="Arial"/>
                <w:sz w:val="20"/>
                <w:szCs w:val="20"/>
              </w:rPr>
              <w:t>0</w:t>
            </w:r>
          </w:p>
        </w:tc>
      </w:tr>
      <w:tr w:rsidR="00D97345" w14:paraId="3C679923" w14:textId="77777777" w:rsidTr="00D97345">
        <w:trPr>
          <w:trHeight w:val="397"/>
        </w:trPr>
        <w:tc>
          <w:tcPr>
            <w:tcW w:w="3114" w:type="dxa"/>
            <w:tcBorders>
              <w:top w:val="single" w:sz="4" w:space="0" w:color="auto"/>
              <w:left w:val="single" w:sz="4" w:space="0" w:color="auto"/>
              <w:bottom w:val="single" w:sz="4" w:space="0" w:color="auto"/>
              <w:right w:val="single" w:sz="4" w:space="0" w:color="auto"/>
            </w:tcBorders>
            <w:vAlign w:val="center"/>
            <w:hideMark/>
          </w:tcPr>
          <w:p w14:paraId="03C6CF8C" w14:textId="77777777" w:rsidR="00D97345" w:rsidRDefault="00D9734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s>
              <w:rPr>
                <w:rFonts w:ascii="Arial" w:hAnsi="Arial" w:cs="Arial"/>
                <w:sz w:val="20"/>
                <w:szCs w:val="20"/>
              </w:rPr>
            </w:pPr>
            <w:r>
              <w:rPr>
                <w:rFonts w:ascii="Arial" w:hAnsi="Arial" w:cs="Arial"/>
                <w:sz w:val="20"/>
                <w:szCs w:val="20"/>
              </w:rPr>
              <w:t>aanpassing</w:t>
            </w:r>
          </w:p>
        </w:tc>
        <w:tc>
          <w:tcPr>
            <w:tcW w:w="782" w:type="dxa"/>
            <w:tcBorders>
              <w:top w:val="single" w:sz="4" w:space="0" w:color="auto"/>
              <w:left w:val="single" w:sz="4" w:space="0" w:color="auto"/>
              <w:bottom w:val="single" w:sz="4" w:space="0" w:color="auto"/>
              <w:right w:val="single" w:sz="4" w:space="0" w:color="auto"/>
            </w:tcBorders>
            <w:vAlign w:val="center"/>
          </w:tcPr>
          <w:p w14:paraId="7D14D68B" w14:textId="77777777" w:rsidR="00D97345" w:rsidRDefault="00D97345">
            <w:pPr>
              <w:rPr>
                <w:rFonts w:ascii="Arial" w:hAnsi="Arial" w:cs="Arial"/>
                <w:sz w:val="20"/>
                <w:szCs w:val="20"/>
              </w:rPr>
            </w:pPr>
          </w:p>
        </w:tc>
        <w:tc>
          <w:tcPr>
            <w:tcW w:w="772" w:type="dxa"/>
            <w:tcBorders>
              <w:top w:val="single" w:sz="4" w:space="0" w:color="auto"/>
              <w:left w:val="single" w:sz="4" w:space="0" w:color="auto"/>
              <w:bottom w:val="single" w:sz="4" w:space="0" w:color="auto"/>
              <w:right w:val="single" w:sz="4" w:space="0" w:color="auto"/>
            </w:tcBorders>
            <w:vAlign w:val="center"/>
          </w:tcPr>
          <w:p w14:paraId="2377848A" w14:textId="77777777" w:rsidR="00D97345" w:rsidRDefault="00D97345">
            <w:pPr>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3B24674B" w14:textId="77777777" w:rsidR="00D97345" w:rsidRDefault="00D97345">
            <w:pPr>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vAlign w:val="center"/>
          </w:tcPr>
          <w:p w14:paraId="7E9B74D2" w14:textId="77777777" w:rsidR="00D97345" w:rsidRDefault="00D97345">
            <w:pPr>
              <w:rPr>
                <w:rFonts w:ascii="Arial" w:hAnsi="Arial" w:cs="Arial"/>
                <w:sz w:val="20"/>
                <w:szCs w:val="20"/>
              </w:rPr>
            </w:pPr>
          </w:p>
        </w:tc>
        <w:tc>
          <w:tcPr>
            <w:tcW w:w="766" w:type="dxa"/>
            <w:tcBorders>
              <w:top w:val="single" w:sz="4" w:space="0" w:color="auto"/>
              <w:left w:val="single" w:sz="4" w:space="0" w:color="auto"/>
              <w:bottom w:val="single" w:sz="4" w:space="0" w:color="auto"/>
              <w:right w:val="single" w:sz="4" w:space="0" w:color="auto"/>
            </w:tcBorders>
            <w:vAlign w:val="center"/>
          </w:tcPr>
          <w:p w14:paraId="2CDD8E8E" w14:textId="77777777" w:rsidR="00D97345" w:rsidRDefault="00D97345">
            <w:pPr>
              <w:rPr>
                <w:rFonts w:ascii="Arial" w:hAnsi="Arial" w:cs="Arial"/>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14:paraId="4AB2B793" w14:textId="77777777" w:rsidR="00D97345" w:rsidRDefault="00D97345">
            <w:pPr>
              <w:rPr>
                <w:rFonts w:ascii="Arial" w:hAnsi="Arial" w:cs="Arial"/>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45396203" w14:textId="77777777" w:rsidR="00D97345" w:rsidRDefault="00D97345">
            <w:pPr>
              <w:rPr>
                <w:rFonts w:ascii="Arial" w:hAnsi="Arial" w:cs="Arial"/>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hideMark/>
          </w:tcPr>
          <w:p w14:paraId="4571DE3D" w14:textId="77777777" w:rsidR="00D97345" w:rsidRDefault="00D97345">
            <w:pPr>
              <w:rPr>
                <w:rFonts w:ascii="Arial" w:hAnsi="Arial" w:cs="Arial"/>
                <w:sz w:val="20"/>
                <w:szCs w:val="20"/>
              </w:rPr>
            </w:pPr>
            <w:r>
              <w:rPr>
                <w:rFonts w:ascii="Arial" w:hAnsi="Arial" w:cs="Arial"/>
                <w:sz w:val="20"/>
                <w:szCs w:val="20"/>
              </w:rPr>
              <w:t>+2</w:t>
            </w:r>
          </w:p>
        </w:tc>
      </w:tr>
      <w:tr w:rsidR="00D97345" w14:paraId="5FE23858" w14:textId="77777777" w:rsidTr="00D97345">
        <w:trPr>
          <w:trHeight w:val="397"/>
        </w:trPr>
        <w:tc>
          <w:tcPr>
            <w:tcW w:w="3114" w:type="dxa"/>
            <w:tcBorders>
              <w:top w:val="single" w:sz="4" w:space="0" w:color="auto"/>
              <w:left w:val="single" w:sz="4" w:space="0" w:color="auto"/>
              <w:bottom w:val="single" w:sz="4" w:space="0" w:color="auto"/>
              <w:right w:val="single" w:sz="4" w:space="0" w:color="auto"/>
            </w:tcBorders>
            <w:vAlign w:val="center"/>
            <w:hideMark/>
          </w:tcPr>
          <w:p w14:paraId="6D6A986C" w14:textId="77777777" w:rsidR="00D97345" w:rsidRDefault="00D97345">
            <w:pPr>
              <w:rPr>
                <w:rFonts w:ascii="Arial" w:hAnsi="Arial" w:cs="Arial"/>
                <w:sz w:val="20"/>
                <w:szCs w:val="20"/>
              </w:rPr>
            </w:pPr>
            <w:r>
              <w:rPr>
                <w:rFonts w:ascii="Arial" w:hAnsi="Arial" w:cs="Arial"/>
                <w:sz w:val="20"/>
                <w:szCs w:val="20"/>
              </w:rPr>
              <w:t>aangepaste</w:t>
            </w:r>
          </w:p>
          <w:p w14:paraId="2D6656BB" w14:textId="77777777" w:rsidR="00D97345" w:rsidRDefault="00D97345">
            <w:pPr>
              <w:rPr>
                <w:rFonts w:ascii="Arial" w:hAnsi="Arial" w:cs="Arial"/>
                <w:sz w:val="20"/>
                <w:szCs w:val="20"/>
              </w:rPr>
            </w:pPr>
            <w:r>
              <w:rPr>
                <w:rFonts w:ascii="Arial" w:hAnsi="Arial" w:cs="Arial"/>
                <w:sz w:val="20"/>
                <w:szCs w:val="20"/>
              </w:rPr>
              <w:t>voedingsoplossing</w:t>
            </w:r>
          </w:p>
        </w:tc>
        <w:tc>
          <w:tcPr>
            <w:tcW w:w="782" w:type="dxa"/>
            <w:tcBorders>
              <w:top w:val="single" w:sz="4" w:space="0" w:color="auto"/>
              <w:left w:val="single" w:sz="4" w:space="0" w:color="auto"/>
              <w:bottom w:val="single" w:sz="4" w:space="0" w:color="auto"/>
              <w:right w:val="single" w:sz="4" w:space="0" w:color="auto"/>
            </w:tcBorders>
            <w:vAlign w:val="center"/>
            <w:hideMark/>
          </w:tcPr>
          <w:p w14:paraId="4A1A0233" w14:textId="77777777" w:rsidR="00D97345" w:rsidRDefault="00D97345">
            <w:pPr>
              <w:rPr>
                <w:rFonts w:ascii="Arial" w:hAnsi="Arial" w:cs="Arial"/>
                <w:sz w:val="20"/>
                <w:szCs w:val="20"/>
              </w:rPr>
            </w:pPr>
            <w:r>
              <w:rPr>
                <w:rFonts w:ascii="Arial" w:hAnsi="Arial" w:cs="Arial"/>
                <w:sz w:val="20"/>
                <w:szCs w:val="20"/>
              </w:rPr>
              <w:t>15.25</w:t>
            </w:r>
          </w:p>
        </w:tc>
        <w:tc>
          <w:tcPr>
            <w:tcW w:w="772" w:type="dxa"/>
            <w:tcBorders>
              <w:top w:val="single" w:sz="4" w:space="0" w:color="auto"/>
              <w:left w:val="single" w:sz="4" w:space="0" w:color="auto"/>
              <w:bottom w:val="single" w:sz="4" w:space="0" w:color="auto"/>
              <w:right w:val="single" w:sz="4" w:space="0" w:color="auto"/>
            </w:tcBorders>
            <w:vAlign w:val="center"/>
            <w:hideMark/>
          </w:tcPr>
          <w:p w14:paraId="62D33631" w14:textId="77777777" w:rsidR="00D97345" w:rsidRDefault="00D97345">
            <w:pPr>
              <w:rPr>
                <w:rFonts w:ascii="Arial" w:hAnsi="Arial" w:cs="Arial"/>
                <w:sz w:val="20"/>
                <w:szCs w:val="20"/>
              </w:rPr>
            </w:pPr>
            <w:r>
              <w:rPr>
                <w:rFonts w:ascii="Arial" w:hAnsi="Arial" w:cs="Arial"/>
                <w:sz w:val="20"/>
                <w:szCs w:val="20"/>
              </w:rPr>
              <w:t>1.00</w:t>
            </w:r>
          </w:p>
        </w:tc>
        <w:tc>
          <w:tcPr>
            <w:tcW w:w="838" w:type="dxa"/>
            <w:tcBorders>
              <w:top w:val="single" w:sz="4" w:space="0" w:color="auto"/>
              <w:left w:val="single" w:sz="4" w:space="0" w:color="auto"/>
              <w:bottom w:val="single" w:sz="4" w:space="0" w:color="auto"/>
              <w:right w:val="single" w:sz="4" w:space="0" w:color="auto"/>
            </w:tcBorders>
            <w:vAlign w:val="center"/>
            <w:hideMark/>
          </w:tcPr>
          <w:p w14:paraId="5BD2E392" w14:textId="77777777" w:rsidR="00D97345" w:rsidRDefault="00D97345">
            <w:pPr>
              <w:rPr>
                <w:rFonts w:ascii="Arial" w:hAnsi="Arial" w:cs="Arial"/>
                <w:sz w:val="20"/>
                <w:szCs w:val="20"/>
              </w:rPr>
            </w:pPr>
            <w:r>
              <w:rPr>
                <w:rFonts w:ascii="Arial" w:hAnsi="Arial" w:cs="Arial"/>
                <w:sz w:val="20"/>
                <w:szCs w:val="20"/>
              </w:rPr>
              <w:t>1.25</w:t>
            </w:r>
          </w:p>
        </w:tc>
        <w:tc>
          <w:tcPr>
            <w:tcW w:w="764" w:type="dxa"/>
            <w:tcBorders>
              <w:top w:val="single" w:sz="4" w:space="0" w:color="auto"/>
              <w:left w:val="single" w:sz="4" w:space="0" w:color="auto"/>
              <w:bottom w:val="single" w:sz="4" w:space="0" w:color="auto"/>
              <w:right w:val="single" w:sz="4" w:space="0" w:color="auto"/>
            </w:tcBorders>
            <w:vAlign w:val="center"/>
            <w:hideMark/>
          </w:tcPr>
          <w:p w14:paraId="447135D9" w14:textId="77777777" w:rsidR="00D97345" w:rsidRDefault="00D97345">
            <w:pPr>
              <w:rPr>
                <w:rFonts w:ascii="Arial" w:hAnsi="Arial" w:cs="Arial"/>
                <w:sz w:val="20"/>
                <w:szCs w:val="20"/>
              </w:rPr>
            </w:pPr>
            <w:r>
              <w:rPr>
                <w:rFonts w:ascii="Arial" w:hAnsi="Arial" w:cs="Arial"/>
                <w:sz w:val="20"/>
                <w:szCs w:val="20"/>
              </w:rPr>
              <w:t>7.50</w:t>
            </w:r>
          </w:p>
        </w:tc>
        <w:tc>
          <w:tcPr>
            <w:tcW w:w="766" w:type="dxa"/>
            <w:tcBorders>
              <w:top w:val="single" w:sz="4" w:space="0" w:color="auto"/>
              <w:left w:val="single" w:sz="4" w:space="0" w:color="auto"/>
              <w:bottom w:val="single" w:sz="4" w:space="0" w:color="auto"/>
              <w:right w:val="single" w:sz="4" w:space="0" w:color="auto"/>
            </w:tcBorders>
            <w:vAlign w:val="center"/>
          </w:tcPr>
          <w:p w14:paraId="462BAF8E" w14:textId="77777777" w:rsidR="00D97345" w:rsidRDefault="00D97345">
            <w:pPr>
              <w:rPr>
                <w:rFonts w:ascii="Arial" w:hAnsi="Arial" w:cs="Arial"/>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14:paraId="14FABFBE" w14:textId="77777777" w:rsidR="00D97345" w:rsidRDefault="00D97345">
            <w:pPr>
              <w:rPr>
                <w:rFonts w:ascii="Arial" w:hAnsi="Arial" w:cs="Arial"/>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hideMark/>
          </w:tcPr>
          <w:p w14:paraId="729A97BD" w14:textId="77777777" w:rsidR="00D97345" w:rsidRDefault="00D97345">
            <w:pPr>
              <w:rPr>
                <w:rFonts w:ascii="Arial" w:hAnsi="Arial" w:cs="Arial"/>
                <w:sz w:val="20"/>
                <w:szCs w:val="20"/>
              </w:rPr>
            </w:pPr>
            <w:r>
              <w:rPr>
                <w:rFonts w:ascii="Arial" w:hAnsi="Arial" w:cs="Arial"/>
                <w:sz w:val="20"/>
                <w:szCs w:val="20"/>
              </w:rPr>
              <w:t>1.75</w:t>
            </w:r>
          </w:p>
        </w:tc>
        <w:tc>
          <w:tcPr>
            <w:tcW w:w="704" w:type="dxa"/>
            <w:tcBorders>
              <w:top w:val="single" w:sz="4" w:space="0" w:color="auto"/>
              <w:left w:val="single" w:sz="4" w:space="0" w:color="auto"/>
              <w:bottom w:val="single" w:sz="4" w:space="0" w:color="auto"/>
              <w:right w:val="single" w:sz="4" w:space="0" w:color="auto"/>
            </w:tcBorders>
            <w:vAlign w:val="center"/>
            <w:hideMark/>
          </w:tcPr>
          <w:p w14:paraId="2FBC24F3" w14:textId="77777777" w:rsidR="00D97345" w:rsidRDefault="00D97345">
            <w:pPr>
              <w:rPr>
                <w:rFonts w:ascii="Arial" w:hAnsi="Arial" w:cs="Arial"/>
                <w:sz w:val="20"/>
                <w:szCs w:val="20"/>
              </w:rPr>
            </w:pPr>
            <w:r>
              <w:rPr>
                <w:rFonts w:ascii="Arial" w:hAnsi="Arial" w:cs="Arial"/>
                <w:sz w:val="20"/>
                <w:szCs w:val="20"/>
              </w:rPr>
              <w:t>2</w:t>
            </w:r>
          </w:p>
        </w:tc>
      </w:tr>
    </w:tbl>
    <w:p w14:paraId="04987F69" w14:textId="77777777" w:rsidR="00D97345" w:rsidRDefault="00D97345" w:rsidP="00D97345">
      <w:pPr>
        <w:rPr>
          <w:rFonts w:ascii="Arial" w:hAnsi="Arial" w:cs="Arial"/>
          <w:sz w:val="20"/>
          <w:szCs w:val="20"/>
        </w:rPr>
      </w:pPr>
    </w:p>
    <w:p w14:paraId="71BAD188" w14:textId="77777777" w:rsidR="002D2448" w:rsidRPr="00A15873" w:rsidRDefault="002D2448" w:rsidP="00A15873">
      <w:pPr>
        <w:pStyle w:val="Geenafstand"/>
      </w:pPr>
      <w:bookmarkStart w:id="0" w:name="_GoBack"/>
      <w:bookmarkEnd w:id="0"/>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C4768"/>
    <w:multiLevelType w:val="hybridMultilevel"/>
    <w:tmpl w:val="8318AD7A"/>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 w15:restartNumberingAfterBreak="0">
    <w:nsid w:val="620D53FF"/>
    <w:multiLevelType w:val="hybridMultilevel"/>
    <w:tmpl w:val="BA9463E2"/>
    <w:lvl w:ilvl="0" w:tplc="04130019">
      <w:start w:val="1"/>
      <w:numFmt w:val="lowerLetter"/>
      <w:lvlText w:val="%1."/>
      <w:lvlJc w:val="left"/>
      <w:pPr>
        <w:tabs>
          <w:tab w:val="num" w:pos="360"/>
        </w:tabs>
        <w:ind w:left="360" w:hanging="360"/>
      </w:p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6803CF"/>
    <w:multiLevelType w:val="hybridMultilevel"/>
    <w:tmpl w:val="A5CE6A3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45"/>
    <w:rsid w:val="002D2448"/>
    <w:rsid w:val="009F6B95"/>
    <w:rsid w:val="00A15873"/>
    <w:rsid w:val="00A601A1"/>
    <w:rsid w:val="00D97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33FE3"/>
  <w15:chartTrackingRefBased/>
  <w15:docId w15:val="{34624EA8-D6D9-4B7F-B8E9-FE98D9C2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34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3681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den Langenberg</dc:creator>
  <cp:keywords/>
  <dc:description/>
  <cp:lastModifiedBy>Jan van den Langenberg</cp:lastModifiedBy>
  <cp:revision>1</cp:revision>
  <dcterms:created xsi:type="dcterms:W3CDTF">2020-04-01T08:54:00Z</dcterms:created>
  <dcterms:modified xsi:type="dcterms:W3CDTF">2020-04-01T08:56:00Z</dcterms:modified>
</cp:coreProperties>
</file>